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A5E9B" w14:textId="77777777" w:rsidR="00A35D95" w:rsidRPr="004578F5" w:rsidRDefault="008075F7"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IGUAZÚ</w:t>
      </w:r>
      <w:r w:rsidR="00BF22EB">
        <w:rPr>
          <w:rFonts w:ascii="Arial Narrow" w:hAnsi="Arial Narrow"/>
          <w:b/>
          <w:color w:val="C00000"/>
          <w:sz w:val="36"/>
          <w:szCs w:val="28"/>
        </w:rPr>
        <w:t xml:space="preserve"> EXPRESS</w:t>
      </w:r>
    </w:p>
    <w:p w14:paraId="683C1641" w14:textId="77777777" w:rsidR="00A35D95" w:rsidRPr="000F7381" w:rsidRDefault="008075F7"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Cataratas todo el año </w:t>
      </w:r>
      <w:r w:rsidR="00E149FC">
        <w:rPr>
          <w:rFonts w:ascii="Arial Narrow" w:hAnsi="Arial Narrow"/>
          <w:b/>
          <w:i/>
          <w:color w:val="C00000"/>
          <w:sz w:val="28"/>
          <w:szCs w:val="28"/>
        </w:rPr>
        <w:t xml:space="preserve"> </w:t>
      </w:r>
    </w:p>
    <w:p w14:paraId="642EB36C" w14:textId="77777777"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14:paraId="6EA62114" w14:textId="77777777" w:rsidR="0078754C" w:rsidRPr="00823434" w:rsidRDefault="0078754C" w:rsidP="00471853">
      <w:pPr>
        <w:spacing w:after="0" w:line="240" w:lineRule="auto"/>
        <w:jc w:val="center"/>
        <w:rPr>
          <w:rFonts w:ascii="Arial Narrow" w:hAnsi="Arial Narrow"/>
          <w:sz w:val="24"/>
          <w:szCs w:val="24"/>
        </w:rPr>
      </w:pPr>
    </w:p>
    <w:p w14:paraId="764FFD37"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75B2180B" w14:textId="77777777" w:rsidR="00731B1B" w:rsidRPr="00823434" w:rsidRDefault="00731B1B" w:rsidP="00731B1B">
      <w:pPr>
        <w:spacing w:after="0" w:line="240" w:lineRule="auto"/>
        <w:rPr>
          <w:rFonts w:ascii="Arial Narrow" w:hAnsi="Arial Narrow"/>
          <w:b/>
          <w:bCs/>
          <w:sz w:val="24"/>
          <w:szCs w:val="24"/>
        </w:rPr>
      </w:pPr>
    </w:p>
    <w:p w14:paraId="4C5161F2" w14:textId="77777777" w:rsidR="00823434" w:rsidRPr="00823434"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F22EB" w:rsidRPr="00823434">
        <w:rPr>
          <w:rFonts w:ascii="Arial Narrow" w:eastAsia="Adobe Fangsong Std R" w:hAnsi="Arial Narrow" w:cstheme="minorBidi"/>
          <w:b/>
          <w:bCs/>
          <w:color w:val="C00000"/>
          <w:kern w:val="0"/>
          <w:sz w:val="24"/>
          <w:szCs w:val="24"/>
          <w:lang w:val="es-CO" w:eastAsia="en-US"/>
        </w:rPr>
        <w:t xml:space="preserve">BOGOTÁ </w:t>
      </w:r>
      <w:r w:rsidR="00BF22EB">
        <w:rPr>
          <w:rFonts w:ascii="Arial Narrow" w:eastAsia="Adobe Fangsong Std R" w:hAnsi="Arial Narrow" w:cstheme="minorBidi"/>
          <w:b/>
          <w:bCs/>
          <w:color w:val="C00000"/>
          <w:kern w:val="0"/>
          <w:sz w:val="24"/>
          <w:szCs w:val="24"/>
          <w:lang w:val="es-CO" w:eastAsia="en-US"/>
        </w:rPr>
        <w:t>–</w:t>
      </w:r>
      <w:r w:rsidR="00BF22EB" w:rsidRPr="00823434">
        <w:rPr>
          <w:rFonts w:ascii="Arial Narrow" w:eastAsia="Adobe Fangsong Std R" w:hAnsi="Arial Narrow" w:cstheme="minorBidi"/>
          <w:b/>
          <w:bCs/>
          <w:color w:val="C00000"/>
          <w:kern w:val="0"/>
          <w:sz w:val="24"/>
          <w:szCs w:val="24"/>
          <w:lang w:val="es-CO" w:eastAsia="en-US"/>
        </w:rPr>
        <w:t xml:space="preserve"> </w:t>
      </w:r>
      <w:r w:rsidR="00BF22EB">
        <w:rPr>
          <w:rFonts w:ascii="Arial Narrow" w:eastAsia="Adobe Fangsong Std R" w:hAnsi="Arial Narrow" w:cstheme="minorBidi"/>
          <w:b/>
          <w:bCs/>
          <w:color w:val="C00000"/>
          <w:kern w:val="0"/>
          <w:sz w:val="24"/>
          <w:szCs w:val="24"/>
          <w:lang w:val="es-CO" w:eastAsia="en-US"/>
        </w:rPr>
        <w:t xml:space="preserve">PUERTO IGUAZÚ  </w:t>
      </w:r>
    </w:p>
    <w:p w14:paraId="692755CE" w14:textId="77777777" w:rsidR="000F7381" w:rsidRDefault="00AE4339" w:rsidP="00AA75D8">
      <w:pPr>
        <w:pStyle w:val="western"/>
        <w:jc w:val="both"/>
        <w:rPr>
          <w:rFonts w:ascii="Arial Narrow" w:hAnsi="Arial Narrow"/>
          <w:sz w:val="24"/>
          <w:szCs w:val="24"/>
          <w:lang w:val="es-AR"/>
        </w:rPr>
      </w:pPr>
      <w:r w:rsidRPr="00AE4339">
        <w:rPr>
          <w:rFonts w:ascii="Arial Narrow" w:hAnsi="Arial Narrow"/>
          <w:sz w:val="24"/>
          <w:szCs w:val="24"/>
          <w:lang w:val="es-AR"/>
        </w:rPr>
        <w:t xml:space="preserve">Arribo al Aeropuerto de </w:t>
      </w:r>
      <w:r w:rsidR="00D41060" w:rsidRPr="00AE4339">
        <w:rPr>
          <w:rFonts w:ascii="Arial Narrow" w:hAnsi="Arial Narrow"/>
          <w:sz w:val="24"/>
          <w:szCs w:val="24"/>
          <w:lang w:val="es-AR"/>
        </w:rPr>
        <w:t>Iguazú</w:t>
      </w:r>
      <w:r w:rsidRPr="00AE4339">
        <w:rPr>
          <w:rFonts w:ascii="Arial Narrow" w:hAnsi="Arial Narrow"/>
          <w:sz w:val="24"/>
          <w:szCs w:val="24"/>
          <w:lang w:val="es-AR"/>
        </w:rPr>
        <w:t>, traslado al hotel seleccionado. Alojamiento.</w:t>
      </w:r>
    </w:p>
    <w:p w14:paraId="2513B853" w14:textId="77777777" w:rsidR="00AE4339" w:rsidRDefault="00AE4339" w:rsidP="00AA75D8">
      <w:pPr>
        <w:pStyle w:val="western"/>
        <w:jc w:val="both"/>
        <w:rPr>
          <w:rFonts w:ascii="Arial Narrow" w:hAnsi="Arial Narrow"/>
          <w:sz w:val="24"/>
          <w:szCs w:val="24"/>
          <w:lang w:val="es-AR"/>
        </w:rPr>
      </w:pPr>
    </w:p>
    <w:p w14:paraId="0092FEA1" w14:textId="77777777" w:rsidR="00AE4339"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E149FC">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E4339" w:rsidRPr="00AE4339">
        <w:rPr>
          <w:rFonts w:ascii="Arial Narrow" w:eastAsia="Adobe Fangsong Std R" w:hAnsi="Arial Narrow" w:cstheme="minorBidi"/>
          <w:b/>
          <w:bCs/>
          <w:color w:val="C00000"/>
          <w:kern w:val="0"/>
          <w:sz w:val="24"/>
          <w:szCs w:val="24"/>
          <w:lang w:val="es-CO" w:eastAsia="en-US"/>
        </w:rPr>
        <w:t xml:space="preserve">IGUAZU </w:t>
      </w:r>
    </w:p>
    <w:p w14:paraId="223F1BFD" w14:textId="77777777" w:rsidR="00E149FC" w:rsidRPr="00E42EEE" w:rsidRDefault="00AE4339" w:rsidP="00AA75D8">
      <w:pPr>
        <w:pStyle w:val="western"/>
        <w:jc w:val="both"/>
        <w:rPr>
          <w:rFonts w:ascii="Arial Narrow" w:eastAsia="Adobe Fangsong Std R" w:hAnsi="Arial Narrow" w:cstheme="minorBidi"/>
          <w:b/>
          <w:bCs/>
          <w:color w:val="C00000"/>
          <w:kern w:val="0"/>
          <w:sz w:val="28"/>
          <w:szCs w:val="24"/>
          <w:lang w:val="es-CO" w:eastAsia="en-US"/>
        </w:rPr>
      </w:pPr>
      <w:r w:rsidRPr="00AE4339">
        <w:rPr>
          <w:rFonts w:ascii="Arial Narrow" w:hAnsi="Arial Narrow"/>
          <w:sz w:val="24"/>
          <w:lang w:val="es-AR"/>
        </w:rPr>
        <w:t>Desayuno. Excursión por Cataratas Argentinas, en la que se visitaran los circuitos tradicionales: Paseo Superior, Paseo Inferior y La Garganta del Diablo. El paseo incluye el Tren Ecológico de la Selva. Esta excursión permite combinar la misma con los paseos náuticos de aventura y los safaris fotográficos opcionales dentro del Parque Nacional. Paseo Inferior: este paseo circular de 1.200 metros, posibilita la observación de la mayor parte de los saltos, y vistas lejanas de la Garganta del Diablo y saltos brasileños. La duración de este paseo será de aproximadamente 2 horas. Este paseo tiene un nivel de dificultad elevado por la cantidad de escaleras. Paseo Superior: es un paseo de 1.300 metros de recorrido total (ida y vuelta). Las pasarelas elevadas lo llevaran hasta el borde los principales saltos. La duración de este paseo será de 1 hora y de los tres paseos tradicionales, es el que requiere menor esfuerzo físico. No posee escaleras. Garganta del Diablo: Se accederá a través del Tren Ecológico de la Selva, descendiendo en la Estación Garganta del Diablo. Se realiza una caminata recorriendo 1.100 metros hasta los amplios balcones ubicados junto al borde y frente de la Garganta del Diablo. La duración de este paseo será de 2 horas aproximadamente. No posee escaleras. Alojamiento.</w:t>
      </w:r>
    </w:p>
    <w:p w14:paraId="6A2186E9" w14:textId="77777777" w:rsidR="008075F7" w:rsidRPr="00823434" w:rsidRDefault="008075F7" w:rsidP="00AA75D8">
      <w:pPr>
        <w:pStyle w:val="NormalWeb1"/>
        <w:spacing w:after="0" w:line="0" w:lineRule="atLeast"/>
        <w:jc w:val="both"/>
        <w:rPr>
          <w:rFonts w:ascii="Arial Narrow" w:hAnsi="Arial Narrow"/>
          <w:lang w:val="es-CO"/>
        </w:rPr>
      </w:pPr>
    </w:p>
    <w:p w14:paraId="2341815C" w14:textId="77777777" w:rsidR="00823434" w:rsidRPr="00242176"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 </w:t>
      </w:r>
      <w:r w:rsidR="00AE4339" w:rsidRPr="00AE4339">
        <w:rPr>
          <w:rFonts w:ascii="Arial Narrow" w:eastAsia="Adobe Fangsong Std R" w:hAnsi="Arial Narrow" w:cstheme="minorBidi"/>
          <w:b/>
          <w:bCs/>
          <w:color w:val="C00000"/>
          <w:kern w:val="0"/>
          <w:sz w:val="24"/>
          <w:szCs w:val="24"/>
          <w:lang w:val="es-CO" w:eastAsia="en-US"/>
        </w:rPr>
        <w:t>IGUAZU</w:t>
      </w:r>
    </w:p>
    <w:p w14:paraId="230C6703" w14:textId="77777777" w:rsidR="00823434" w:rsidRDefault="00AE4339" w:rsidP="00AA75D8">
      <w:pPr>
        <w:tabs>
          <w:tab w:val="left" w:pos="567"/>
          <w:tab w:val="left" w:pos="10065"/>
        </w:tabs>
        <w:spacing w:after="0"/>
        <w:ind w:right="-1"/>
        <w:jc w:val="both"/>
        <w:rPr>
          <w:rFonts w:ascii="Arial Narrow" w:eastAsia="SimSun" w:hAnsi="Arial Narrow" w:cs="Calibri"/>
          <w:kern w:val="2"/>
          <w:sz w:val="24"/>
          <w:szCs w:val="24"/>
          <w:lang w:val="es-AR" w:eastAsia="zh-CN"/>
        </w:rPr>
      </w:pPr>
      <w:r w:rsidRPr="00AE4339">
        <w:rPr>
          <w:rFonts w:ascii="Arial Narrow" w:eastAsia="SimSun" w:hAnsi="Arial Narrow" w:cs="Calibri"/>
          <w:kern w:val="2"/>
          <w:sz w:val="24"/>
          <w:szCs w:val="24"/>
          <w:lang w:val="es-AR" w:eastAsia="zh-CN"/>
        </w:rPr>
        <w:t>Desayuno. Excursión por Cataratas Brasileñas visitando su tradicional pasarela con las maravillosas vistas panorámicas. Una vez dentro del parque, que ocupa una superficie de 175.000 has. Se sorprenderá con el cuidado, la belleza y la enormidad del mismo y que al igual que nuestro parque alberga innumerables especies de animales y vegetales. Seguramente la naturaleza los recibirá con bienvenidas de simpáticas mariposas que se exhiben en su vuelo y los deleitarán con sus colores. Dado que el 80% de los saltos se encuentran del lado argentino, el parque brasileño cuenta con una sola pasarela, de aproximadamente 1.000 metros, desde donde podrán aprovechar las distintas   vistas panorámicas. Finalizada la misma, frente al salto Floriano, se encuentra un mirador, al que podrán acceder a través de un elevador, del que se obtiene una de las vistas más bonitas del lado brasileño. Alojamiento</w:t>
      </w:r>
      <w:r>
        <w:rPr>
          <w:rFonts w:ascii="Arial Narrow" w:eastAsia="SimSun" w:hAnsi="Arial Narrow" w:cs="Calibri"/>
          <w:kern w:val="2"/>
          <w:sz w:val="24"/>
          <w:szCs w:val="24"/>
          <w:lang w:val="es-AR" w:eastAsia="zh-CN"/>
        </w:rPr>
        <w:t>.</w:t>
      </w:r>
    </w:p>
    <w:p w14:paraId="2DD8A799" w14:textId="77777777" w:rsidR="000F7381" w:rsidRPr="000F7381" w:rsidRDefault="000F7381" w:rsidP="00AA75D8">
      <w:pPr>
        <w:tabs>
          <w:tab w:val="left" w:pos="567"/>
          <w:tab w:val="left" w:pos="10065"/>
        </w:tabs>
        <w:spacing w:after="0"/>
        <w:ind w:right="-1"/>
        <w:jc w:val="both"/>
        <w:rPr>
          <w:rFonts w:ascii="Arial Narrow" w:hAnsi="Arial Narrow"/>
          <w:sz w:val="24"/>
          <w:szCs w:val="24"/>
          <w:lang w:val="es-AR"/>
        </w:rPr>
      </w:pPr>
    </w:p>
    <w:p w14:paraId="6BA25353" w14:textId="77777777" w:rsidR="00823434" w:rsidRPr="00242176" w:rsidRDefault="00823434" w:rsidP="00AA75D8">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A75D8">
        <w:rPr>
          <w:rFonts w:ascii="Arial Narrow" w:eastAsia="Adobe Fangsong Std R" w:hAnsi="Arial Narrow" w:cstheme="minorBidi"/>
          <w:b/>
          <w:bCs/>
          <w:color w:val="C00000"/>
          <w:kern w:val="0"/>
          <w:sz w:val="24"/>
          <w:szCs w:val="24"/>
          <w:lang w:val="es-CO" w:eastAsia="en-US"/>
        </w:rPr>
        <w:t xml:space="preserve">PUERTO IGUAZÚ </w:t>
      </w:r>
    </w:p>
    <w:p w14:paraId="4D638093" w14:textId="77777777" w:rsidR="00823434" w:rsidRPr="00823434" w:rsidRDefault="00823434" w:rsidP="00AA75D8">
      <w:pPr>
        <w:pStyle w:val="western"/>
        <w:jc w:val="both"/>
        <w:rPr>
          <w:rFonts w:ascii="Arial Narrow" w:hAnsi="Arial Narrow"/>
          <w:sz w:val="24"/>
          <w:szCs w:val="24"/>
          <w:lang w:val="es-CO"/>
        </w:rPr>
      </w:pPr>
      <w:r w:rsidRPr="00823434">
        <w:rPr>
          <w:rFonts w:ascii="Arial Narrow" w:hAnsi="Arial Narrow"/>
          <w:sz w:val="24"/>
          <w:szCs w:val="24"/>
          <w:lang w:val="es-AR"/>
        </w:rPr>
        <w:t xml:space="preserve">Desayuno. A la hora indicada, recogida en el hotel y traslado al </w:t>
      </w:r>
      <w:r w:rsidR="004578F5">
        <w:rPr>
          <w:rFonts w:ascii="Arial Narrow" w:hAnsi="Arial Narrow"/>
          <w:sz w:val="24"/>
          <w:szCs w:val="24"/>
          <w:lang w:val="es-ES"/>
        </w:rPr>
        <w:t>aeropuerto.</w:t>
      </w:r>
    </w:p>
    <w:p w14:paraId="7D48771E" w14:textId="77777777" w:rsidR="00731B1B" w:rsidRPr="00823434" w:rsidRDefault="00731B1B" w:rsidP="00AA75D8">
      <w:pPr>
        <w:spacing w:after="0" w:line="240" w:lineRule="auto"/>
        <w:jc w:val="both"/>
        <w:rPr>
          <w:rFonts w:ascii="Arial Narrow" w:hAnsi="Arial Narrow"/>
          <w:b/>
          <w:bCs/>
          <w:color w:val="C00000"/>
          <w:sz w:val="24"/>
          <w:szCs w:val="24"/>
        </w:rPr>
      </w:pPr>
    </w:p>
    <w:p w14:paraId="600EB36E" w14:textId="77777777" w:rsidR="00AA75D8" w:rsidRDefault="00AA75D8" w:rsidP="00AA75D8">
      <w:pPr>
        <w:spacing w:after="0" w:line="240" w:lineRule="auto"/>
        <w:jc w:val="right"/>
        <w:rPr>
          <w:rFonts w:ascii="Arial Narrow" w:hAnsi="Arial Narrow"/>
          <w:b/>
          <w:bCs/>
          <w:color w:val="C00000"/>
          <w:sz w:val="24"/>
          <w:szCs w:val="24"/>
        </w:rPr>
      </w:pPr>
    </w:p>
    <w:p w14:paraId="2F0674C7" w14:textId="77777777" w:rsidR="00731B1B" w:rsidRPr="00823434" w:rsidRDefault="00731B1B" w:rsidP="00AA75D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47071">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5BACCC3" w14:textId="77777777" w:rsidR="00D244C6" w:rsidRDefault="00D244C6" w:rsidP="00731B1B">
      <w:pPr>
        <w:spacing w:after="0" w:line="240" w:lineRule="auto"/>
        <w:jc w:val="right"/>
        <w:rPr>
          <w:rFonts w:ascii="Arial Narrow" w:hAnsi="Arial Narrow"/>
          <w:b/>
          <w:bCs/>
          <w:color w:val="C00000"/>
          <w:sz w:val="24"/>
          <w:szCs w:val="24"/>
        </w:rPr>
      </w:pPr>
    </w:p>
    <w:p w14:paraId="0A4E1FD9" w14:textId="77777777" w:rsidR="006F193D" w:rsidRDefault="006F193D" w:rsidP="00731B1B">
      <w:pPr>
        <w:spacing w:after="0" w:line="240" w:lineRule="auto"/>
        <w:jc w:val="right"/>
        <w:rPr>
          <w:rFonts w:ascii="Arial Narrow" w:hAnsi="Arial Narrow"/>
          <w:b/>
          <w:bCs/>
          <w:color w:val="C00000"/>
          <w:sz w:val="24"/>
          <w:szCs w:val="24"/>
        </w:rPr>
      </w:pPr>
    </w:p>
    <w:p w14:paraId="7228747D" w14:textId="77777777" w:rsidR="006F193D" w:rsidRPr="00823434" w:rsidRDefault="006F193D" w:rsidP="00AE4339">
      <w:pPr>
        <w:spacing w:after="0" w:line="240" w:lineRule="auto"/>
        <w:rPr>
          <w:rFonts w:ascii="Arial Narrow" w:hAnsi="Arial Narrow"/>
          <w:b/>
          <w:bCs/>
          <w:color w:val="C00000"/>
          <w:sz w:val="24"/>
          <w:szCs w:val="24"/>
        </w:rPr>
      </w:pPr>
    </w:p>
    <w:p w14:paraId="1509C325"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14:paraId="32900CED" w14:textId="77777777" w:rsidR="00AE4339" w:rsidRPr="00167D63" w:rsidRDefault="00AE4339" w:rsidP="00AE4339">
      <w:pPr>
        <w:numPr>
          <w:ilvl w:val="0"/>
          <w:numId w:val="22"/>
        </w:numPr>
        <w:spacing w:after="0" w:line="240" w:lineRule="auto"/>
        <w:jc w:val="both"/>
        <w:rPr>
          <w:rFonts w:ascii="Arial Narrow" w:hAnsi="Arial Narrow" w:cs="Calibri"/>
          <w:sz w:val="24"/>
          <w:szCs w:val="24"/>
          <w:lang w:val="en-US"/>
        </w:rPr>
      </w:pPr>
      <w:proofErr w:type="spellStart"/>
      <w:r w:rsidRPr="00167D63">
        <w:rPr>
          <w:rFonts w:ascii="Arial Narrow" w:hAnsi="Arial Narrow" w:cs="Calibri"/>
          <w:sz w:val="24"/>
          <w:szCs w:val="24"/>
          <w:lang w:val="en-US"/>
        </w:rPr>
        <w:t>Traslado</w:t>
      </w:r>
      <w:proofErr w:type="spellEnd"/>
      <w:r w:rsidRPr="00167D63">
        <w:rPr>
          <w:rFonts w:ascii="Arial Narrow" w:hAnsi="Arial Narrow" w:cs="Calibri"/>
          <w:sz w:val="24"/>
          <w:szCs w:val="24"/>
          <w:lang w:val="en-US"/>
        </w:rPr>
        <w:t xml:space="preserve"> IN/OUT – Hotel (Regular)</w:t>
      </w:r>
    </w:p>
    <w:p w14:paraId="5B4CB990" w14:textId="77777777"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3 noches de alojamiento con desayuno en hotel seleccionado.</w:t>
      </w:r>
    </w:p>
    <w:p w14:paraId="29779E82" w14:textId="77777777"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Excursión a Cataratas Argentinas (Regular - Con Entrada)</w:t>
      </w:r>
    </w:p>
    <w:p w14:paraId="6D08A8DB" w14:textId="77777777" w:rsidR="00AE4339" w:rsidRDefault="00AE4339" w:rsidP="00AE4339">
      <w:pPr>
        <w:numPr>
          <w:ilvl w:val="0"/>
          <w:numId w:val="22"/>
        </w:numPr>
        <w:spacing w:after="0" w:line="240" w:lineRule="auto"/>
        <w:jc w:val="both"/>
        <w:rPr>
          <w:rFonts w:ascii="Arial Narrow" w:hAnsi="Arial Narrow" w:cs="Calibri"/>
          <w:sz w:val="24"/>
          <w:szCs w:val="24"/>
        </w:rPr>
      </w:pPr>
      <w:r w:rsidRPr="00AE4339">
        <w:rPr>
          <w:rFonts w:ascii="Arial Narrow" w:hAnsi="Arial Narrow" w:cs="Calibri"/>
          <w:sz w:val="24"/>
          <w:szCs w:val="24"/>
        </w:rPr>
        <w:t>Excursión a Cataratas Brasileras (Regular - Con Entrada)</w:t>
      </w:r>
    </w:p>
    <w:p w14:paraId="0042CC47" w14:textId="77777777" w:rsidR="00E149FC" w:rsidRPr="00D70401" w:rsidRDefault="00487893" w:rsidP="00D70401">
      <w:pPr>
        <w:numPr>
          <w:ilvl w:val="0"/>
          <w:numId w:val="22"/>
        </w:numPr>
        <w:spacing w:after="0" w:line="240" w:lineRule="auto"/>
        <w:jc w:val="both"/>
        <w:rPr>
          <w:rStyle w:val="StyleSquare"/>
          <w:rFonts w:ascii="Arial Narrow" w:eastAsiaTheme="minorHAnsi" w:hAnsi="Arial Narrow"/>
          <w:color w:val="auto"/>
          <w:sz w:val="24"/>
          <w:szCs w:val="24"/>
        </w:rPr>
      </w:pPr>
      <w:r w:rsidRPr="00823434">
        <w:rPr>
          <w:rFonts w:ascii="Arial Narrow" w:hAnsi="Arial Narrow" w:cs="Calibri"/>
          <w:sz w:val="24"/>
          <w:szCs w:val="24"/>
        </w:rPr>
        <w:t xml:space="preserve">Asistencia médica </w:t>
      </w:r>
      <w:r w:rsidR="00AA75D8">
        <w:rPr>
          <w:rFonts w:ascii="Arial Narrow" w:hAnsi="Arial Narrow" w:cs="Calibri"/>
          <w:sz w:val="24"/>
          <w:szCs w:val="24"/>
        </w:rPr>
        <w:t>de hasta 60.000 USD (consulte suplemento mayor de 75 años)</w:t>
      </w:r>
    </w:p>
    <w:p w14:paraId="1DA376DE" w14:textId="77777777" w:rsidR="00E42EEE" w:rsidRDefault="00E42EEE" w:rsidP="00184829">
      <w:pPr>
        <w:spacing w:after="0" w:line="240" w:lineRule="auto"/>
        <w:jc w:val="both"/>
        <w:rPr>
          <w:rFonts w:ascii="Arial Narrow" w:eastAsia="Adobe Fangsong Std R" w:hAnsi="Arial Narrow"/>
          <w:b/>
          <w:bCs/>
          <w:color w:val="C00000"/>
          <w:sz w:val="24"/>
          <w:szCs w:val="24"/>
        </w:rPr>
      </w:pPr>
    </w:p>
    <w:p w14:paraId="2313E989" w14:textId="77777777" w:rsidR="006F193D" w:rsidRDefault="006F193D" w:rsidP="00184829">
      <w:pPr>
        <w:spacing w:after="0" w:line="240" w:lineRule="auto"/>
        <w:jc w:val="both"/>
        <w:rPr>
          <w:rFonts w:ascii="Arial Narrow" w:eastAsia="Adobe Fangsong Std R" w:hAnsi="Arial Narrow"/>
          <w:b/>
          <w:bCs/>
          <w:color w:val="C00000"/>
          <w:sz w:val="24"/>
          <w:szCs w:val="24"/>
        </w:rPr>
      </w:pPr>
    </w:p>
    <w:p w14:paraId="4DF2E83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AC254D9"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0C3DF9C1"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40A30A66"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49D2C81E"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653F14E"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4D5CFEF9"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03AE74CC"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56C35D85" w14:textId="77777777" w:rsidR="006F61BF" w:rsidRDefault="00487893" w:rsidP="006F61B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6F61BF">
        <w:rPr>
          <w:rFonts w:ascii="Arial Narrow" w:eastAsia="Adobe Fangsong Std R" w:hAnsi="Arial Narrow"/>
          <w:sz w:val="24"/>
          <w:szCs w:val="24"/>
        </w:rPr>
        <w:t xml:space="preserve">3% </w:t>
      </w:r>
    </w:p>
    <w:p w14:paraId="1FE7A5FD" w14:textId="77777777" w:rsidR="001A6B05" w:rsidRDefault="001A6B05" w:rsidP="00387C94">
      <w:pPr>
        <w:pStyle w:val="P-Styleguiado"/>
        <w:spacing w:after="0" w:line="240" w:lineRule="auto"/>
        <w:ind w:left="720"/>
        <w:jc w:val="both"/>
        <w:rPr>
          <w:rFonts w:ascii="Arial Narrow" w:eastAsia="Adobe Fangsong Std R" w:hAnsi="Arial Narrow"/>
          <w:sz w:val="24"/>
          <w:szCs w:val="24"/>
        </w:rPr>
      </w:pPr>
    </w:p>
    <w:p w14:paraId="14D79941" w14:textId="77777777" w:rsidR="00E05FA2" w:rsidRDefault="00E05FA2" w:rsidP="000B48F4">
      <w:pPr>
        <w:shd w:val="clear" w:color="auto" w:fill="FFFFFF"/>
        <w:spacing w:after="0"/>
        <w:rPr>
          <w:rFonts w:ascii="Arial Narrow" w:hAnsi="Arial Narrow" w:cs="Arial"/>
          <w:b/>
          <w:bCs/>
          <w:color w:val="C00000"/>
          <w:sz w:val="24"/>
          <w:szCs w:val="24"/>
          <w:lang w:val="es-ES" w:eastAsia="es-ES"/>
        </w:rPr>
      </w:pPr>
    </w:p>
    <w:p w14:paraId="2E1F0AE3" w14:textId="77777777" w:rsidR="00E05FA2" w:rsidRDefault="00E05FA2" w:rsidP="000B48F4">
      <w:pPr>
        <w:shd w:val="clear" w:color="auto" w:fill="FFFFFF"/>
        <w:spacing w:after="0"/>
        <w:rPr>
          <w:rFonts w:ascii="Arial Narrow" w:hAnsi="Arial Narrow" w:cs="Arial"/>
          <w:b/>
          <w:bCs/>
          <w:color w:val="C00000"/>
          <w:sz w:val="24"/>
          <w:szCs w:val="24"/>
          <w:lang w:val="es-ES" w:eastAsia="es-ES"/>
        </w:rPr>
      </w:pPr>
    </w:p>
    <w:tbl>
      <w:tblPr>
        <w:tblStyle w:val="Tablaconcuadrcula"/>
        <w:tblW w:w="1049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53"/>
        <w:gridCol w:w="2503"/>
        <w:gridCol w:w="1386"/>
        <w:gridCol w:w="1414"/>
        <w:gridCol w:w="1335"/>
      </w:tblGrid>
      <w:tr w:rsidR="004578F5" w14:paraId="61B43FF6" w14:textId="77777777" w:rsidTr="00854D77">
        <w:trPr>
          <w:trHeight w:val="775"/>
          <w:jc w:val="center"/>
        </w:trPr>
        <w:tc>
          <w:tcPr>
            <w:tcW w:w="3853" w:type="dxa"/>
            <w:vMerge w:val="restart"/>
            <w:shd w:val="clear" w:color="auto" w:fill="E7E6E6" w:themeFill="background2"/>
            <w:vAlign w:val="center"/>
          </w:tcPr>
          <w:p w14:paraId="77F169BF"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503" w:type="dxa"/>
            <w:vMerge w:val="restart"/>
            <w:shd w:val="clear" w:color="auto" w:fill="E7E6E6" w:themeFill="background2"/>
            <w:vAlign w:val="center"/>
          </w:tcPr>
          <w:p w14:paraId="0372C8F0"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35" w:type="dxa"/>
            <w:gridSpan w:val="3"/>
            <w:shd w:val="clear" w:color="auto" w:fill="E7E6E6" w:themeFill="background2"/>
            <w:vAlign w:val="center"/>
          </w:tcPr>
          <w:p w14:paraId="65935F19"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60B28C96" w14:textId="77777777" w:rsidTr="00167D63">
        <w:trPr>
          <w:trHeight w:val="416"/>
          <w:jc w:val="center"/>
        </w:trPr>
        <w:tc>
          <w:tcPr>
            <w:tcW w:w="3853" w:type="dxa"/>
            <w:vMerge/>
            <w:shd w:val="clear" w:color="auto" w:fill="E7E6E6" w:themeFill="background2"/>
            <w:vAlign w:val="center"/>
          </w:tcPr>
          <w:p w14:paraId="5B06A033" w14:textId="77777777" w:rsidR="004578F5" w:rsidRDefault="004578F5" w:rsidP="005D0B4A">
            <w:pPr>
              <w:jc w:val="center"/>
              <w:rPr>
                <w:rFonts w:ascii="Arial Narrow" w:hAnsi="Arial Narrow" w:cs="Arial"/>
                <w:b/>
                <w:bCs/>
                <w:color w:val="C00000"/>
                <w:sz w:val="24"/>
                <w:szCs w:val="24"/>
                <w:lang w:val="es-ES" w:eastAsia="es-ES"/>
              </w:rPr>
            </w:pPr>
          </w:p>
        </w:tc>
        <w:tc>
          <w:tcPr>
            <w:tcW w:w="2503" w:type="dxa"/>
            <w:vMerge/>
            <w:shd w:val="clear" w:color="auto" w:fill="E7E6E6" w:themeFill="background2"/>
            <w:vAlign w:val="center"/>
          </w:tcPr>
          <w:p w14:paraId="283CAA95" w14:textId="77777777" w:rsidR="004578F5" w:rsidRDefault="004578F5" w:rsidP="005D0B4A">
            <w:pPr>
              <w:jc w:val="center"/>
              <w:rPr>
                <w:rFonts w:ascii="Arial Narrow" w:hAnsi="Arial Narrow" w:cs="Arial"/>
                <w:b/>
                <w:bCs/>
                <w:color w:val="C00000"/>
                <w:sz w:val="24"/>
                <w:szCs w:val="24"/>
                <w:lang w:val="es-ES" w:eastAsia="es-ES"/>
              </w:rPr>
            </w:pPr>
          </w:p>
        </w:tc>
        <w:tc>
          <w:tcPr>
            <w:tcW w:w="1386" w:type="dxa"/>
            <w:shd w:val="clear" w:color="auto" w:fill="E7E6E6" w:themeFill="background2"/>
            <w:vAlign w:val="center"/>
          </w:tcPr>
          <w:p w14:paraId="3A68D8B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4" w:type="dxa"/>
            <w:shd w:val="clear" w:color="auto" w:fill="E7E6E6" w:themeFill="background2"/>
            <w:vAlign w:val="center"/>
          </w:tcPr>
          <w:p w14:paraId="634FB6DB"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35" w:type="dxa"/>
            <w:shd w:val="clear" w:color="auto" w:fill="E7E6E6" w:themeFill="background2"/>
            <w:vAlign w:val="center"/>
          </w:tcPr>
          <w:p w14:paraId="0426D47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167D63" w14:paraId="17552565" w14:textId="77777777" w:rsidTr="00167D63">
        <w:trPr>
          <w:trHeight w:val="285"/>
          <w:jc w:val="center"/>
        </w:trPr>
        <w:tc>
          <w:tcPr>
            <w:tcW w:w="3853" w:type="dxa"/>
            <w:vMerge w:val="restart"/>
            <w:shd w:val="clear" w:color="auto" w:fill="auto"/>
            <w:vAlign w:val="center"/>
          </w:tcPr>
          <w:p w14:paraId="3CC833C7" w14:textId="2BB38FA6" w:rsidR="00167D63" w:rsidRDefault="00167D63" w:rsidP="00167D63">
            <w:pPr>
              <w:jc w:val="center"/>
              <w:rPr>
                <w:rFonts w:ascii="Arial Narrow" w:hAnsi="Arial Narrow" w:cs="Calibri"/>
                <w:color w:val="000000"/>
                <w:sz w:val="22"/>
                <w:szCs w:val="22"/>
              </w:rPr>
            </w:pPr>
            <w:r w:rsidRPr="00167D63">
              <w:rPr>
                <w:rFonts w:ascii="Arial Narrow" w:hAnsi="Arial Narrow" w:cs="Calibri"/>
                <w:color w:val="000000"/>
                <w:sz w:val="22"/>
                <w:szCs w:val="22"/>
              </w:rPr>
              <w:t>COMPLEJO AMERICANO</w:t>
            </w: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6777389A" w14:textId="4B2F644A"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 xml:space="preserve">06/03/2026 al 20/03/2026 </w:t>
            </w:r>
            <w:r>
              <w:rPr>
                <w:rFonts w:ascii="Arial Narrow" w:hAnsi="Arial Narrow" w:cs="Calibri"/>
                <w:color w:val="000000"/>
                <w:sz w:val="22"/>
                <w:szCs w:val="22"/>
              </w:rPr>
              <w:br/>
              <w:t xml:space="preserve">25/03/2026 al 31/03/2026 </w:t>
            </w:r>
            <w:r>
              <w:rPr>
                <w:rFonts w:ascii="Arial Narrow" w:hAnsi="Arial Narrow" w:cs="Calibri"/>
                <w:color w:val="000000"/>
                <w:sz w:val="22"/>
                <w:szCs w:val="22"/>
              </w:rPr>
              <w:br/>
              <w:t>06/04/2026 al 29/04/2026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63C34795" w14:textId="7FC1C657"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414" w:type="dxa"/>
            <w:tcBorders>
              <w:top w:val="single" w:sz="8" w:space="0" w:color="auto"/>
              <w:left w:val="nil"/>
              <w:bottom w:val="single" w:sz="4" w:space="0" w:color="auto"/>
              <w:right w:val="single" w:sz="4" w:space="0" w:color="auto"/>
            </w:tcBorders>
            <w:shd w:val="clear" w:color="auto" w:fill="auto"/>
            <w:vAlign w:val="center"/>
          </w:tcPr>
          <w:p w14:paraId="559DFE96" w14:textId="47E2EAFF"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335" w:type="dxa"/>
            <w:tcBorders>
              <w:top w:val="single" w:sz="8" w:space="0" w:color="auto"/>
              <w:left w:val="nil"/>
              <w:bottom w:val="single" w:sz="4" w:space="0" w:color="auto"/>
              <w:right w:val="single" w:sz="8" w:space="0" w:color="auto"/>
            </w:tcBorders>
            <w:shd w:val="clear" w:color="auto" w:fill="auto"/>
            <w:vAlign w:val="center"/>
          </w:tcPr>
          <w:p w14:paraId="293CAA11" w14:textId="675E07F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167D63" w14:paraId="4C06513D" w14:textId="77777777" w:rsidTr="00167D63">
        <w:trPr>
          <w:trHeight w:val="269"/>
          <w:jc w:val="center"/>
        </w:trPr>
        <w:tc>
          <w:tcPr>
            <w:tcW w:w="3853" w:type="dxa"/>
            <w:vMerge/>
            <w:shd w:val="clear" w:color="auto" w:fill="auto"/>
            <w:vAlign w:val="center"/>
          </w:tcPr>
          <w:p w14:paraId="148E1CA6"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2AEDD510" w14:textId="7427422C"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0113889B" w14:textId="1D65361A" w:rsidR="00167D63" w:rsidRDefault="00167D63" w:rsidP="00167D63">
            <w:pPr>
              <w:jc w:val="center"/>
              <w:rPr>
                <w:rFonts w:ascii="Arial Narrow" w:hAnsi="Arial Narrow" w:cs="Calibri"/>
                <w:color w:val="000000"/>
              </w:rPr>
            </w:pPr>
            <w:r>
              <w:rPr>
                <w:rFonts w:ascii="Arial Narrow" w:hAnsi="Arial Narrow" w:cs="Calibri"/>
                <w:color w:val="000000"/>
                <w:sz w:val="22"/>
                <w:szCs w:val="22"/>
              </w:rPr>
              <w:t>130</w:t>
            </w:r>
          </w:p>
        </w:tc>
        <w:tc>
          <w:tcPr>
            <w:tcW w:w="1414" w:type="dxa"/>
            <w:tcBorders>
              <w:top w:val="nil"/>
              <w:left w:val="nil"/>
              <w:bottom w:val="single" w:sz="4" w:space="0" w:color="auto"/>
              <w:right w:val="single" w:sz="4" w:space="0" w:color="auto"/>
            </w:tcBorders>
            <w:shd w:val="clear" w:color="auto" w:fill="auto"/>
            <w:vAlign w:val="center"/>
          </w:tcPr>
          <w:p w14:paraId="656C41DA" w14:textId="4ED937F8" w:rsidR="00167D63" w:rsidRDefault="00167D63" w:rsidP="00167D63">
            <w:pPr>
              <w:jc w:val="center"/>
              <w:rPr>
                <w:rFonts w:ascii="Arial Narrow" w:hAnsi="Arial Narrow" w:cs="Calibri"/>
                <w:color w:val="000000"/>
              </w:rPr>
            </w:pPr>
            <w:r>
              <w:rPr>
                <w:rFonts w:ascii="Arial Narrow" w:hAnsi="Arial Narrow" w:cs="Calibri"/>
                <w:color w:val="000000"/>
                <w:sz w:val="22"/>
                <w:szCs w:val="22"/>
              </w:rPr>
              <w:t>80</w:t>
            </w:r>
          </w:p>
        </w:tc>
        <w:tc>
          <w:tcPr>
            <w:tcW w:w="1335" w:type="dxa"/>
            <w:tcBorders>
              <w:top w:val="nil"/>
              <w:left w:val="nil"/>
              <w:bottom w:val="single" w:sz="4" w:space="0" w:color="auto"/>
              <w:right w:val="single" w:sz="4" w:space="0" w:color="auto"/>
            </w:tcBorders>
            <w:shd w:val="clear" w:color="auto" w:fill="auto"/>
            <w:vAlign w:val="center"/>
          </w:tcPr>
          <w:p w14:paraId="05273419" w14:textId="7E450B98" w:rsidR="00167D63" w:rsidRDefault="00167D63" w:rsidP="00167D63">
            <w:pPr>
              <w:jc w:val="center"/>
              <w:rPr>
                <w:rFonts w:ascii="Arial Narrow" w:hAnsi="Arial Narrow" w:cs="Calibri"/>
                <w:color w:val="000000"/>
              </w:rPr>
            </w:pPr>
            <w:r>
              <w:rPr>
                <w:rFonts w:ascii="Arial Narrow" w:hAnsi="Arial Narrow" w:cs="Calibri"/>
                <w:color w:val="000000"/>
                <w:sz w:val="22"/>
                <w:szCs w:val="22"/>
              </w:rPr>
              <w:t>80</w:t>
            </w:r>
          </w:p>
        </w:tc>
      </w:tr>
      <w:tr w:rsidR="00167D63" w14:paraId="7695CB22" w14:textId="77777777" w:rsidTr="00167D63">
        <w:trPr>
          <w:trHeight w:val="269"/>
          <w:jc w:val="center"/>
        </w:trPr>
        <w:tc>
          <w:tcPr>
            <w:tcW w:w="3853" w:type="dxa"/>
            <w:vMerge/>
            <w:shd w:val="clear" w:color="auto" w:fill="auto"/>
            <w:vAlign w:val="center"/>
          </w:tcPr>
          <w:p w14:paraId="296766CE"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7EDFB7E9" w14:textId="21228347"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04/05/2026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22/06/2026 al 30/06/2026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679F65FF" w14:textId="39DAB2A4" w:rsidR="00167D63" w:rsidRDefault="00167D63" w:rsidP="00167D63">
            <w:pPr>
              <w:jc w:val="center"/>
              <w:rPr>
                <w:rFonts w:ascii="Arial Narrow" w:hAnsi="Arial Narrow" w:cs="Calibri"/>
                <w:color w:val="000000"/>
              </w:rPr>
            </w:pPr>
            <w:r>
              <w:rPr>
                <w:rFonts w:ascii="Arial Narrow" w:hAnsi="Arial Narrow" w:cs="Calibri"/>
                <w:color w:val="000000"/>
                <w:sz w:val="22"/>
                <w:szCs w:val="22"/>
              </w:rPr>
              <w:t>730</w:t>
            </w:r>
          </w:p>
        </w:tc>
        <w:tc>
          <w:tcPr>
            <w:tcW w:w="1414" w:type="dxa"/>
            <w:tcBorders>
              <w:top w:val="nil"/>
              <w:left w:val="nil"/>
              <w:bottom w:val="single" w:sz="4" w:space="0" w:color="auto"/>
              <w:right w:val="single" w:sz="4" w:space="0" w:color="auto"/>
            </w:tcBorders>
            <w:shd w:val="clear" w:color="auto" w:fill="auto"/>
            <w:vAlign w:val="center"/>
          </w:tcPr>
          <w:p w14:paraId="6918C751" w14:textId="16041120" w:rsidR="00167D63" w:rsidRDefault="00167D63" w:rsidP="00167D63">
            <w:pPr>
              <w:jc w:val="center"/>
              <w:rPr>
                <w:rFonts w:ascii="Arial Narrow" w:hAnsi="Arial Narrow" w:cs="Calibri"/>
                <w:color w:val="000000"/>
              </w:rPr>
            </w:pPr>
            <w:r>
              <w:rPr>
                <w:rFonts w:ascii="Arial Narrow" w:hAnsi="Arial Narrow" w:cs="Calibri"/>
                <w:color w:val="000000"/>
                <w:sz w:val="22"/>
                <w:szCs w:val="22"/>
              </w:rPr>
              <w:t>440</w:t>
            </w:r>
          </w:p>
        </w:tc>
        <w:tc>
          <w:tcPr>
            <w:tcW w:w="1335" w:type="dxa"/>
            <w:tcBorders>
              <w:top w:val="nil"/>
              <w:left w:val="nil"/>
              <w:bottom w:val="single" w:sz="4" w:space="0" w:color="auto"/>
              <w:right w:val="single" w:sz="4" w:space="0" w:color="auto"/>
            </w:tcBorders>
            <w:shd w:val="clear" w:color="auto" w:fill="auto"/>
            <w:vAlign w:val="center"/>
          </w:tcPr>
          <w:p w14:paraId="76A36CE7" w14:textId="3511C068" w:rsidR="00167D63" w:rsidRDefault="00167D63" w:rsidP="00167D63">
            <w:pPr>
              <w:jc w:val="center"/>
              <w:rPr>
                <w:rFonts w:ascii="Arial Narrow" w:hAnsi="Arial Narrow" w:cs="Calibri"/>
                <w:color w:val="000000"/>
              </w:rPr>
            </w:pPr>
            <w:r>
              <w:rPr>
                <w:rFonts w:ascii="Arial Narrow" w:hAnsi="Arial Narrow" w:cs="Calibri"/>
                <w:color w:val="000000"/>
                <w:sz w:val="22"/>
                <w:szCs w:val="22"/>
              </w:rPr>
              <w:t>440</w:t>
            </w:r>
          </w:p>
        </w:tc>
      </w:tr>
      <w:tr w:rsidR="00167D63" w14:paraId="49E4EB3B" w14:textId="77777777" w:rsidTr="00167D63">
        <w:trPr>
          <w:trHeight w:val="269"/>
          <w:jc w:val="center"/>
        </w:trPr>
        <w:tc>
          <w:tcPr>
            <w:tcW w:w="3853" w:type="dxa"/>
            <w:vMerge/>
            <w:shd w:val="clear" w:color="auto" w:fill="auto"/>
            <w:vAlign w:val="center"/>
          </w:tcPr>
          <w:p w14:paraId="388857A7"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619771D7" w14:textId="441306D8"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09F72C96" w14:textId="050F3013"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4" w:type="dxa"/>
            <w:tcBorders>
              <w:top w:val="nil"/>
              <w:left w:val="nil"/>
              <w:bottom w:val="single" w:sz="4" w:space="0" w:color="auto"/>
              <w:right w:val="single" w:sz="4" w:space="0" w:color="auto"/>
            </w:tcBorders>
            <w:shd w:val="clear" w:color="auto" w:fill="auto"/>
            <w:vAlign w:val="center"/>
          </w:tcPr>
          <w:p w14:paraId="6A76240C" w14:textId="32B3F7A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335" w:type="dxa"/>
            <w:tcBorders>
              <w:top w:val="nil"/>
              <w:left w:val="nil"/>
              <w:bottom w:val="single" w:sz="4" w:space="0" w:color="auto"/>
              <w:right w:val="single" w:sz="4" w:space="0" w:color="auto"/>
            </w:tcBorders>
            <w:shd w:val="clear" w:color="auto" w:fill="auto"/>
            <w:vAlign w:val="center"/>
          </w:tcPr>
          <w:p w14:paraId="5151CAFB" w14:textId="3D30CF0F"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167D63" w14:paraId="30517F5E" w14:textId="77777777" w:rsidTr="00167D63">
        <w:trPr>
          <w:trHeight w:val="269"/>
          <w:jc w:val="center"/>
        </w:trPr>
        <w:tc>
          <w:tcPr>
            <w:tcW w:w="3853" w:type="dxa"/>
            <w:vMerge/>
            <w:shd w:val="clear" w:color="auto" w:fill="auto"/>
            <w:vAlign w:val="center"/>
          </w:tcPr>
          <w:p w14:paraId="6E210D6C"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050CE405" w14:textId="28FA7452"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01/08/2026 al 13/08/2026 </w:t>
            </w:r>
            <w:r>
              <w:rPr>
                <w:rFonts w:ascii="Arial Narrow" w:hAnsi="Arial Narrow" w:cs="Calibri"/>
                <w:color w:val="000000"/>
                <w:sz w:val="22"/>
                <w:szCs w:val="22"/>
              </w:rPr>
              <w:br/>
              <w:t>17/08/2026 al 31/08/2026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5A9449FD" w14:textId="148442ED"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414" w:type="dxa"/>
            <w:tcBorders>
              <w:top w:val="nil"/>
              <w:left w:val="nil"/>
              <w:bottom w:val="single" w:sz="4" w:space="0" w:color="auto"/>
              <w:right w:val="single" w:sz="4" w:space="0" w:color="auto"/>
            </w:tcBorders>
            <w:shd w:val="clear" w:color="auto" w:fill="auto"/>
            <w:vAlign w:val="center"/>
          </w:tcPr>
          <w:p w14:paraId="05E75544" w14:textId="310834B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335" w:type="dxa"/>
            <w:tcBorders>
              <w:top w:val="nil"/>
              <w:left w:val="nil"/>
              <w:bottom w:val="single" w:sz="4" w:space="0" w:color="auto"/>
              <w:right w:val="single" w:sz="4" w:space="0" w:color="auto"/>
            </w:tcBorders>
            <w:shd w:val="clear" w:color="auto" w:fill="auto"/>
            <w:vAlign w:val="center"/>
          </w:tcPr>
          <w:p w14:paraId="16BEC9D4" w14:textId="22DB60A5"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167D63" w14:paraId="393B6D6A" w14:textId="77777777" w:rsidTr="00167D63">
        <w:trPr>
          <w:trHeight w:val="269"/>
          <w:jc w:val="center"/>
        </w:trPr>
        <w:tc>
          <w:tcPr>
            <w:tcW w:w="3853" w:type="dxa"/>
            <w:vMerge/>
            <w:shd w:val="clear" w:color="auto" w:fill="auto"/>
            <w:vAlign w:val="center"/>
          </w:tcPr>
          <w:p w14:paraId="418FF936"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4B587212" w14:textId="2B4D3E30"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1B1CF422" w14:textId="55175FB3"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14" w:type="dxa"/>
            <w:tcBorders>
              <w:top w:val="nil"/>
              <w:left w:val="nil"/>
              <w:bottom w:val="single" w:sz="4" w:space="0" w:color="auto"/>
              <w:right w:val="single" w:sz="4" w:space="0" w:color="auto"/>
            </w:tcBorders>
            <w:shd w:val="clear" w:color="auto" w:fill="auto"/>
            <w:vAlign w:val="center"/>
          </w:tcPr>
          <w:p w14:paraId="40CE7CCA" w14:textId="7CBF33F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5" w:type="dxa"/>
            <w:tcBorders>
              <w:top w:val="nil"/>
              <w:left w:val="nil"/>
              <w:bottom w:val="single" w:sz="4" w:space="0" w:color="auto"/>
              <w:right w:val="single" w:sz="4" w:space="0" w:color="auto"/>
            </w:tcBorders>
            <w:shd w:val="clear" w:color="auto" w:fill="auto"/>
            <w:vAlign w:val="center"/>
          </w:tcPr>
          <w:p w14:paraId="4C963350" w14:textId="4E3A4235"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167D63" w14:paraId="61B543DA" w14:textId="77777777" w:rsidTr="00167D63">
        <w:trPr>
          <w:trHeight w:val="269"/>
          <w:jc w:val="center"/>
        </w:trPr>
        <w:tc>
          <w:tcPr>
            <w:tcW w:w="3853" w:type="dxa"/>
            <w:vMerge/>
            <w:shd w:val="clear" w:color="auto" w:fill="auto"/>
            <w:vAlign w:val="center"/>
          </w:tcPr>
          <w:p w14:paraId="37E13DD2"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570D719C" w14:textId="4D578D74"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01/09/2026 al 08/10/2026 </w:t>
            </w:r>
            <w:r>
              <w:rPr>
                <w:rFonts w:ascii="Arial Narrow" w:hAnsi="Arial Narrow" w:cs="Calibri"/>
                <w:color w:val="000000"/>
                <w:sz w:val="22"/>
                <w:szCs w:val="22"/>
              </w:rPr>
              <w:br/>
              <w:t xml:space="preserve">12/10/2026 al 19/11/2026 </w:t>
            </w:r>
            <w:r>
              <w:rPr>
                <w:rFonts w:ascii="Arial Narrow" w:hAnsi="Arial Narrow" w:cs="Calibri"/>
                <w:color w:val="000000"/>
                <w:sz w:val="22"/>
                <w:szCs w:val="22"/>
              </w:rPr>
              <w:br/>
              <w:t xml:space="preserve">24/11/2026 al 03/12/2026 </w:t>
            </w:r>
            <w:r>
              <w:rPr>
                <w:rFonts w:ascii="Arial Narrow" w:hAnsi="Arial Narrow" w:cs="Calibri"/>
                <w:color w:val="000000"/>
                <w:sz w:val="22"/>
                <w:szCs w:val="22"/>
              </w:rPr>
              <w:br/>
              <w:t>08/12/2026 al 20/12/2026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39CC6316" w14:textId="2C0AC83E"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414" w:type="dxa"/>
            <w:tcBorders>
              <w:top w:val="nil"/>
              <w:left w:val="nil"/>
              <w:bottom w:val="single" w:sz="4" w:space="0" w:color="auto"/>
              <w:right w:val="single" w:sz="4" w:space="0" w:color="auto"/>
            </w:tcBorders>
            <w:shd w:val="clear" w:color="auto" w:fill="auto"/>
            <w:vAlign w:val="center"/>
          </w:tcPr>
          <w:p w14:paraId="71020EAB" w14:textId="34B0B5F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335" w:type="dxa"/>
            <w:tcBorders>
              <w:top w:val="nil"/>
              <w:left w:val="nil"/>
              <w:bottom w:val="single" w:sz="4" w:space="0" w:color="auto"/>
              <w:right w:val="single" w:sz="4" w:space="0" w:color="auto"/>
            </w:tcBorders>
            <w:shd w:val="clear" w:color="auto" w:fill="auto"/>
            <w:vAlign w:val="center"/>
          </w:tcPr>
          <w:p w14:paraId="76F9A17E" w14:textId="7A41641F"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167D63" w14:paraId="1F15F617" w14:textId="77777777" w:rsidTr="00167D63">
        <w:trPr>
          <w:trHeight w:val="269"/>
          <w:jc w:val="center"/>
        </w:trPr>
        <w:tc>
          <w:tcPr>
            <w:tcW w:w="3853" w:type="dxa"/>
            <w:vMerge/>
            <w:shd w:val="clear" w:color="auto" w:fill="auto"/>
            <w:vAlign w:val="center"/>
          </w:tcPr>
          <w:p w14:paraId="01F8DD63"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4351D49D" w14:textId="32DA8910"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355666FA" w14:textId="39AAFD9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4" w:type="dxa"/>
            <w:tcBorders>
              <w:top w:val="nil"/>
              <w:left w:val="nil"/>
              <w:bottom w:val="single" w:sz="4" w:space="0" w:color="auto"/>
              <w:right w:val="single" w:sz="4" w:space="0" w:color="auto"/>
            </w:tcBorders>
            <w:shd w:val="clear" w:color="auto" w:fill="auto"/>
            <w:vAlign w:val="center"/>
          </w:tcPr>
          <w:p w14:paraId="4EB94A6E" w14:textId="6FCF34F0"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5" w:type="dxa"/>
            <w:tcBorders>
              <w:top w:val="nil"/>
              <w:left w:val="nil"/>
              <w:bottom w:val="single" w:sz="4" w:space="0" w:color="auto"/>
              <w:right w:val="single" w:sz="4" w:space="0" w:color="auto"/>
            </w:tcBorders>
            <w:shd w:val="clear" w:color="auto" w:fill="auto"/>
            <w:vAlign w:val="center"/>
          </w:tcPr>
          <w:p w14:paraId="35692DFC" w14:textId="7B2EC608"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167D63" w14:paraId="0644874D" w14:textId="77777777" w:rsidTr="00167D63">
        <w:trPr>
          <w:trHeight w:val="269"/>
          <w:jc w:val="center"/>
        </w:trPr>
        <w:tc>
          <w:tcPr>
            <w:tcW w:w="3853" w:type="dxa"/>
            <w:vMerge w:val="restart"/>
            <w:shd w:val="clear" w:color="auto" w:fill="E7E6E6" w:themeFill="background2"/>
            <w:vAlign w:val="center"/>
          </w:tcPr>
          <w:p w14:paraId="288E8628" w14:textId="1873E008" w:rsidR="00167D63" w:rsidRDefault="00167D63" w:rsidP="00167D63">
            <w:pPr>
              <w:jc w:val="center"/>
              <w:rPr>
                <w:rFonts w:ascii="Arial Narrow" w:hAnsi="Arial Narrow" w:cs="Calibri"/>
                <w:color w:val="000000"/>
                <w:sz w:val="22"/>
                <w:szCs w:val="22"/>
              </w:rPr>
            </w:pPr>
            <w:r w:rsidRPr="00167D63">
              <w:rPr>
                <w:rFonts w:ascii="Arial Narrow" w:hAnsi="Arial Narrow" w:cs="Calibri"/>
                <w:color w:val="000000"/>
                <w:sz w:val="22"/>
                <w:szCs w:val="22"/>
              </w:rPr>
              <w:t>PIRAYU</w:t>
            </w: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7EBD700A" w14:textId="6C6B64E3"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 xml:space="preserve">09/03/2026 al 20/03/2026 </w:t>
            </w:r>
            <w:r>
              <w:rPr>
                <w:rFonts w:ascii="Arial Narrow" w:hAnsi="Arial Narrow" w:cs="Calibri"/>
                <w:color w:val="000000"/>
                <w:sz w:val="22"/>
                <w:szCs w:val="22"/>
              </w:rPr>
              <w:br/>
              <w:t xml:space="preserve">25/03/2026 al 01/04/2026 </w:t>
            </w:r>
            <w:r>
              <w:rPr>
                <w:rFonts w:ascii="Arial Narrow" w:hAnsi="Arial Narrow" w:cs="Calibri"/>
                <w:color w:val="000000"/>
                <w:sz w:val="22"/>
                <w:szCs w:val="22"/>
              </w:rPr>
              <w:br/>
              <w:t>06/04/2026 al 29/04/2026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48022B9" w14:textId="642301CD"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414" w:type="dxa"/>
            <w:tcBorders>
              <w:top w:val="nil"/>
              <w:left w:val="nil"/>
              <w:bottom w:val="single" w:sz="4" w:space="0" w:color="auto"/>
              <w:right w:val="single" w:sz="4" w:space="0" w:color="auto"/>
            </w:tcBorders>
            <w:shd w:val="clear" w:color="auto" w:fill="E7E6E6" w:themeFill="background2"/>
            <w:vAlign w:val="center"/>
          </w:tcPr>
          <w:p w14:paraId="02C0ED0D" w14:textId="2E090591"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335" w:type="dxa"/>
            <w:tcBorders>
              <w:top w:val="nil"/>
              <w:left w:val="nil"/>
              <w:bottom w:val="single" w:sz="4" w:space="0" w:color="auto"/>
              <w:right w:val="single" w:sz="4" w:space="0" w:color="auto"/>
            </w:tcBorders>
            <w:shd w:val="clear" w:color="auto" w:fill="E7E6E6" w:themeFill="background2"/>
            <w:vAlign w:val="center"/>
          </w:tcPr>
          <w:p w14:paraId="3E52B708" w14:textId="2B275B53"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167D63" w14:paraId="213040B7" w14:textId="77777777" w:rsidTr="00167D63">
        <w:trPr>
          <w:trHeight w:val="269"/>
          <w:jc w:val="center"/>
        </w:trPr>
        <w:tc>
          <w:tcPr>
            <w:tcW w:w="3853" w:type="dxa"/>
            <w:vMerge/>
            <w:shd w:val="clear" w:color="auto" w:fill="E7E6E6" w:themeFill="background2"/>
            <w:vAlign w:val="center"/>
          </w:tcPr>
          <w:p w14:paraId="0E0753D7"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4A2821CB" w14:textId="6F0A4E06"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00A5358D" w14:textId="1FE75C37"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414" w:type="dxa"/>
            <w:tcBorders>
              <w:top w:val="nil"/>
              <w:left w:val="nil"/>
              <w:bottom w:val="single" w:sz="4" w:space="0" w:color="auto"/>
              <w:right w:val="single" w:sz="4" w:space="0" w:color="auto"/>
            </w:tcBorders>
            <w:shd w:val="clear" w:color="auto" w:fill="E7E6E6" w:themeFill="background2"/>
            <w:vAlign w:val="center"/>
          </w:tcPr>
          <w:p w14:paraId="5D041CAA" w14:textId="09C97463"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335" w:type="dxa"/>
            <w:tcBorders>
              <w:top w:val="nil"/>
              <w:left w:val="nil"/>
              <w:bottom w:val="single" w:sz="4" w:space="0" w:color="auto"/>
              <w:right w:val="single" w:sz="4" w:space="0" w:color="auto"/>
            </w:tcBorders>
            <w:shd w:val="clear" w:color="auto" w:fill="E7E6E6" w:themeFill="background2"/>
            <w:vAlign w:val="center"/>
          </w:tcPr>
          <w:p w14:paraId="01CC99AD" w14:textId="1082BB9B"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167D63" w14:paraId="0B636875" w14:textId="77777777" w:rsidTr="00167D63">
        <w:trPr>
          <w:trHeight w:val="269"/>
          <w:jc w:val="center"/>
        </w:trPr>
        <w:tc>
          <w:tcPr>
            <w:tcW w:w="3853" w:type="dxa"/>
            <w:vMerge/>
            <w:shd w:val="clear" w:color="auto" w:fill="E7E6E6" w:themeFill="background2"/>
            <w:vAlign w:val="center"/>
          </w:tcPr>
          <w:p w14:paraId="01EF262D"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4E9848BD" w14:textId="79603C3B"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04/05/2026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22/06/2026 al 30/06/2026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32B63F0" w14:textId="0263E149" w:rsidR="00167D63" w:rsidRDefault="00167D63" w:rsidP="00167D63">
            <w:pPr>
              <w:jc w:val="center"/>
              <w:rPr>
                <w:rFonts w:ascii="Arial Narrow" w:hAnsi="Arial Narrow" w:cs="Calibri"/>
                <w:color w:val="000000"/>
              </w:rPr>
            </w:pPr>
            <w:r>
              <w:rPr>
                <w:rFonts w:ascii="Arial Narrow" w:hAnsi="Arial Narrow" w:cs="Calibri"/>
                <w:color w:val="000000"/>
                <w:sz w:val="22"/>
                <w:szCs w:val="22"/>
              </w:rPr>
              <w:t>850</w:t>
            </w:r>
          </w:p>
        </w:tc>
        <w:tc>
          <w:tcPr>
            <w:tcW w:w="1414" w:type="dxa"/>
            <w:tcBorders>
              <w:top w:val="nil"/>
              <w:left w:val="nil"/>
              <w:bottom w:val="single" w:sz="4" w:space="0" w:color="auto"/>
              <w:right w:val="single" w:sz="4" w:space="0" w:color="auto"/>
            </w:tcBorders>
            <w:shd w:val="clear" w:color="auto" w:fill="E7E6E6" w:themeFill="background2"/>
            <w:vAlign w:val="center"/>
          </w:tcPr>
          <w:p w14:paraId="72A5C088" w14:textId="4CC654EE" w:rsidR="00167D63" w:rsidRDefault="00167D63" w:rsidP="00167D63">
            <w:pPr>
              <w:jc w:val="center"/>
              <w:rPr>
                <w:rFonts w:ascii="Arial Narrow" w:hAnsi="Arial Narrow" w:cs="Calibri"/>
                <w:color w:val="000000"/>
              </w:rPr>
            </w:pPr>
            <w:r>
              <w:rPr>
                <w:rFonts w:ascii="Arial Narrow" w:hAnsi="Arial Narrow" w:cs="Calibri"/>
                <w:color w:val="000000"/>
                <w:sz w:val="22"/>
                <w:szCs w:val="22"/>
              </w:rPr>
              <w:t>500</w:t>
            </w:r>
          </w:p>
        </w:tc>
        <w:tc>
          <w:tcPr>
            <w:tcW w:w="1335" w:type="dxa"/>
            <w:tcBorders>
              <w:top w:val="nil"/>
              <w:left w:val="nil"/>
              <w:bottom w:val="single" w:sz="4" w:space="0" w:color="auto"/>
              <w:right w:val="single" w:sz="4" w:space="0" w:color="auto"/>
            </w:tcBorders>
            <w:shd w:val="clear" w:color="auto" w:fill="E7E6E6" w:themeFill="background2"/>
            <w:vAlign w:val="center"/>
          </w:tcPr>
          <w:p w14:paraId="5BD81325" w14:textId="6FB51D21" w:rsidR="00167D63" w:rsidRDefault="00167D63" w:rsidP="00167D63">
            <w:pPr>
              <w:jc w:val="center"/>
              <w:rPr>
                <w:rFonts w:ascii="Arial Narrow" w:hAnsi="Arial Narrow" w:cs="Calibri"/>
                <w:color w:val="000000"/>
              </w:rPr>
            </w:pPr>
            <w:r>
              <w:rPr>
                <w:rFonts w:ascii="Arial Narrow" w:hAnsi="Arial Narrow" w:cs="Calibri"/>
                <w:color w:val="000000"/>
                <w:sz w:val="22"/>
                <w:szCs w:val="22"/>
              </w:rPr>
              <w:t>490</w:t>
            </w:r>
          </w:p>
        </w:tc>
      </w:tr>
      <w:tr w:rsidR="00167D63" w14:paraId="41AE858E" w14:textId="77777777" w:rsidTr="00167D63">
        <w:trPr>
          <w:trHeight w:val="269"/>
          <w:jc w:val="center"/>
        </w:trPr>
        <w:tc>
          <w:tcPr>
            <w:tcW w:w="3853" w:type="dxa"/>
            <w:vMerge/>
            <w:shd w:val="clear" w:color="auto" w:fill="E7E6E6" w:themeFill="background2"/>
            <w:vAlign w:val="center"/>
          </w:tcPr>
          <w:p w14:paraId="7FAB0733"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5F40204B" w14:textId="7BF38D9B"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A23C552" w14:textId="122B76B3" w:rsidR="00167D63" w:rsidRDefault="00167D63" w:rsidP="00167D63">
            <w:pPr>
              <w:jc w:val="center"/>
              <w:rPr>
                <w:rFonts w:ascii="Arial Narrow" w:hAnsi="Arial Narrow" w:cs="Calibri"/>
                <w:color w:val="000000"/>
              </w:rPr>
            </w:pPr>
            <w:r>
              <w:rPr>
                <w:rFonts w:ascii="Arial Narrow" w:hAnsi="Arial Narrow" w:cs="Calibri"/>
                <w:color w:val="000000"/>
                <w:sz w:val="22"/>
                <w:szCs w:val="22"/>
              </w:rPr>
              <w:t>180</w:t>
            </w:r>
          </w:p>
        </w:tc>
        <w:tc>
          <w:tcPr>
            <w:tcW w:w="1414" w:type="dxa"/>
            <w:tcBorders>
              <w:top w:val="nil"/>
              <w:left w:val="nil"/>
              <w:bottom w:val="single" w:sz="4" w:space="0" w:color="auto"/>
              <w:right w:val="single" w:sz="4" w:space="0" w:color="auto"/>
            </w:tcBorders>
            <w:shd w:val="clear" w:color="auto" w:fill="E7E6E6" w:themeFill="background2"/>
            <w:vAlign w:val="center"/>
          </w:tcPr>
          <w:p w14:paraId="0955C019" w14:textId="2875604F" w:rsidR="00167D63" w:rsidRDefault="00167D63" w:rsidP="00167D63">
            <w:pPr>
              <w:jc w:val="center"/>
              <w:rPr>
                <w:rFonts w:ascii="Arial Narrow" w:hAnsi="Arial Narrow" w:cs="Calibri"/>
                <w:color w:val="000000"/>
              </w:rPr>
            </w:pPr>
            <w:r>
              <w:rPr>
                <w:rFonts w:ascii="Arial Narrow" w:hAnsi="Arial Narrow" w:cs="Calibri"/>
                <w:color w:val="000000"/>
                <w:sz w:val="22"/>
                <w:szCs w:val="22"/>
              </w:rPr>
              <w:t>100</w:t>
            </w:r>
          </w:p>
        </w:tc>
        <w:tc>
          <w:tcPr>
            <w:tcW w:w="1335" w:type="dxa"/>
            <w:tcBorders>
              <w:top w:val="nil"/>
              <w:left w:val="nil"/>
              <w:bottom w:val="single" w:sz="4" w:space="0" w:color="auto"/>
              <w:right w:val="single" w:sz="4" w:space="0" w:color="auto"/>
            </w:tcBorders>
            <w:shd w:val="clear" w:color="auto" w:fill="E7E6E6" w:themeFill="background2"/>
            <w:vAlign w:val="center"/>
          </w:tcPr>
          <w:p w14:paraId="39B72260" w14:textId="39FC81C7" w:rsidR="00167D63" w:rsidRDefault="00167D63" w:rsidP="00167D63">
            <w:pPr>
              <w:jc w:val="center"/>
              <w:rPr>
                <w:rFonts w:ascii="Arial Narrow" w:hAnsi="Arial Narrow" w:cs="Calibri"/>
                <w:color w:val="000000"/>
              </w:rPr>
            </w:pPr>
            <w:r>
              <w:rPr>
                <w:rFonts w:ascii="Arial Narrow" w:hAnsi="Arial Narrow" w:cs="Calibri"/>
                <w:color w:val="000000"/>
                <w:sz w:val="22"/>
                <w:szCs w:val="22"/>
              </w:rPr>
              <w:t>100</w:t>
            </w:r>
          </w:p>
        </w:tc>
      </w:tr>
      <w:tr w:rsidR="00167D63" w14:paraId="7434CAD9" w14:textId="77777777" w:rsidTr="00167D63">
        <w:trPr>
          <w:trHeight w:val="269"/>
          <w:jc w:val="center"/>
        </w:trPr>
        <w:tc>
          <w:tcPr>
            <w:tcW w:w="3853" w:type="dxa"/>
            <w:vMerge/>
            <w:shd w:val="clear" w:color="auto" w:fill="E7E6E6" w:themeFill="background2"/>
            <w:vAlign w:val="center"/>
          </w:tcPr>
          <w:p w14:paraId="532F6F2B"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5DC8A86D" w14:textId="498C5BFC"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01/08/2026 al 13/08/2026 </w:t>
            </w:r>
            <w:r>
              <w:rPr>
                <w:rFonts w:ascii="Arial Narrow" w:hAnsi="Arial Narrow" w:cs="Calibri"/>
                <w:color w:val="000000"/>
                <w:sz w:val="22"/>
                <w:szCs w:val="22"/>
              </w:rPr>
              <w:br/>
              <w:t>17/08/2026 al 31/08/2026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5F23556" w14:textId="270B894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414" w:type="dxa"/>
            <w:tcBorders>
              <w:top w:val="nil"/>
              <w:left w:val="nil"/>
              <w:bottom w:val="single" w:sz="4" w:space="0" w:color="auto"/>
              <w:right w:val="single" w:sz="4" w:space="0" w:color="auto"/>
            </w:tcBorders>
            <w:shd w:val="clear" w:color="auto" w:fill="E7E6E6" w:themeFill="background2"/>
            <w:vAlign w:val="center"/>
          </w:tcPr>
          <w:p w14:paraId="67F518FA" w14:textId="009E6EC5"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335" w:type="dxa"/>
            <w:tcBorders>
              <w:top w:val="nil"/>
              <w:left w:val="nil"/>
              <w:bottom w:val="single" w:sz="4" w:space="0" w:color="auto"/>
              <w:right w:val="single" w:sz="4" w:space="0" w:color="auto"/>
            </w:tcBorders>
            <w:shd w:val="clear" w:color="auto" w:fill="E7E6E6" w:themeFill="background2"/>
            <w:vAlign w:val="center"/>
          </w:tcPr>
          <w:p w14:paraId="40CC2F06" w14:textId="590C265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167D63" w14:paraId="2CD3BA45" w14:textId="77777777" w:rsidTr="00167D63">
        <w:trPr>
          <w:trHeight w:val="269"/>
          <w:jc w:val="center"/>
        </w:trPr>
        <w:tc>
          <w:tcPr>
            <w:tcW w:w="3853" w:type="dxa"/>
            <w:vMerge/>
            <w:shd w:val="clear" w:color="auto" w:fill="E7E6E6" w:themeFill="background2"/>
            <w:vAlign w:val="center"/>
          </w:tcPr>
          <w:p w14:paraId="2856E696"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28D8D6CB" w14:textId="28B1A2F2"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1B4FC78" w14:textId="422819A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414" w:type="dxa"/>
            <w:tcBorders>
              <w:top w:val="nil"/>
              <w:left w:val="nil"/>
              <w:bottom w:val="single" w:sz="4" w:space="0" w:color="auto"/>
              <w:right w:val="single" w:sz="4" w:space="0" w:color="auto"/>
            </w:tcBorders>
            <w:shd w:val="clear" w:color="auto" w:fill="E7E6E6" w:themeFill="background2"/>
            <w:vAlign w:val="center"/>
          </w:tcPr>
          <w:p w14:paraId="37464F73" w14:textId="176DABA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335" w:type="dxa"/>
            <w:tcBorders>
              <w:top w:val="nil"/>
              <w:left w:val="nil"/>
              <w:bottom w:val="single" w:sz="4" w:space="0" w:color="auto"/>
              <w:right w:val="single" w:sz="4" w:space="0" w:color="auto"/>
            </w:tcBorders>
            <w:shd w:val="clear" w:color="auto" w:fill="E7E6E6" w:themeFill="background2"/>
            <w:vAlign w:val="center"/>
          </w:tcPr>
          <w:p w14:paraId="1F62D009" w14:textId="655F3381"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167D63" w14:paraId="0D0343C2" w14:textId="77777777" w:rsidTr="00167D63">
        <w:trPr>
          <w:trHeight w:val="269"/>
          <w:jc w:val="center"/>
        </w:trPr>
        <w:tc>
          <w:tcPr>
            <w:tcW w:w="3853" w:type="dxa"/>
            <w:vMerge/>
            <w:shd w:val="clear" w:color="auto" w:fill="E7E6E6" w:themeFill="background2"/>
            <w:vAlign w:val="center"/>
          </w:tcPr>
          <w:p w14:paraId="519DAA1A"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28939AC3" w14:textId="41C4F3EF"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01/09/2026 al 08/10/2026 </w:t>
            </w:r>
            <w:r>
              <w:rPr>
                <w:rFonts w:ascii="Arial Narrow" w:hAnsi="Arial Narrow" w:cs="Calibri"/>
                <w:color w:val="000000"/>
                <w:sz w:val="22"/>
                <w:szCs w:val="22"/>
              </w:rPr>
              <w:br/>
              <w:t xml:space="preserve">12/10/2026 al 19/11/2026 </w:t>
            </w:r>
            <w:r>
              <w:rPr>
                <w:rFonts w:ascii="Arial Narrow" w:hAnsi="Arial Narrow" w:cs="Calibri"/>
                <w:color w:val="000000"/>
                <w:sz w:val="22"/>
                <w:szCs w:val="22"/>
              </w:rPr>
              <w:br/>
              <w:t xml:space="preserve">24/11/2026 al 03/12/2026 </w:t>
            </w:r>
            <w:r>
              <w:rPr>
                <w:rFonts w:ascii="Arial Narrow" w:hAnsi="Arial Narrow" w:cs="Calibri"/>
                <w:color w:val="000000"/>
                <w:sz w:val="22"/>
                <w:szCs w:val="22"/>
              </w:rPr>
              <w:br/>
              <w:t>08/12/2026 al 20/12/2026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1A4F339" w14:textId="1047D62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414" w:type="dxa"/>
            <w:tcBorders>
              <w:top w:val="nil"/>
              <w:left w:val="nil"/>
              <w:bottom w:val="single" w:sz="4" w:space="0" w:color="auto"/>
              <w:right w:val="single" w:sz="4" w:space="0" w:color="auto"/>
            </w:tcBorders>
            <w:shd w:val="clear" w:color="auto" w:fill="E7E6E6" w:themeFill="background2"/>
            <w:vAlign w:val="center"/>
          </w:tcPr>
          <w:p w14:paraId="70139703" w14:textId="2EEF3411"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335" w:type="dxa"/>
            <w:tcBorders>
              <w:top w:val="nil"/>
              <w:left w:val="nil"/>
              <w:bottom w:val="single" w:sz="4" w:space="0" w:color="auto"/>
              <w:right w:val="single" w:sz="4" w:space="0" w:color="auto"/>
            </w:tcBorders>
            <w:shd w:val="clear" w:color="auto" w:fill="E7E6E6" w:themeFill="background2"/>
            <w:vAlign w:val="center"/>
          </w:tcPr>
          <w:p w14:paraId="3A954EF8" w14:textId="29AD35D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167D63" w14:paraId="0765D2DF" w14:textId="77777777" w:rsidTr="00167D63">
        <w:trPr>
          <w:trHeight w:val="269"/>
          <w:jc w:val="center"/>
        </w:trPr>
        <w:tc>
          <w:tcPr>
            <w:tcW w:w="3853" w:type="dxa"/>
            <w:vMerge/>
            <w:shd w:val="clear" w:color="auto" w:fill="E7E6E6" w:themeFill="background2"/>
            <w:vAlign w:val="center"/>
          </w:tcPr>
          <w:p w14:paraId="514B1DC7"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49C22CE4" w14:textId="3BCEDF62"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940F940" w14:textId="74F80FE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1414" w:type="dxa"/>
            <w:tcBorders>
              <w:top w:val="nil"/>
              <w:left w:val="nil"/>
              <w:bottom w:val="single" w:sz="4" w:space="0" w:color="auto"/>
              <w:right w:val="single" w:sz="4" w:space="0" w:color="auto"/>
            </w:tcBorders>
            <w:shd w:val="clear" w:color="auto" w:fill="E7E6E6" w:themeFill="background2"/>
            <w:vAlign w:val="center"/>
          </w:tcPr>
          <w:p w14:paraId="0CA6DE9A" w14:textId="6B87596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335" w:type="dxa"/>
            <w:tcBorders>
              <w:top w:val="nil"/>
              <w:left w:val="nil"/>
              <w:bottom w:val="single" w:sz="4" w:space="0" w:color="auto"/>
              <w:right w:val="single" w:sz="4" w:space="0" w:color="auto"/>
            </w:tcBorders>
            <w:shd w:val="clear" w:color="auto" w:fill="E7E6E6" w:themeFill="background2"/>
            <w:vAlign w:val="center"/>
          </w:tcPr>
          <w:p w14:paraId="78B65EF5" w14:textId="427E8722"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167D63" w14:paraId="2E86C9E8" w14:textId="77777777" w:rsidTr="00167D63">
        <w:trPr>
          <w:trHeight w:val="269"/>
          <w:jc w:val="center"/>
        </w:trPr>
        <w:tc>
          <w:tcPr>
            <w:tcW w:w="3853" w:type="dxa"/>
            <w:vMerge w:val="restart"/>
            <w:shd w:val="clear" w:color="auto" w:fill="auto"/>
            <w:vAlign w:val="center"/>
          </w:tcPr>
          <w:p w14:paraId="68575DD8" w14:textId="6CD49CBA"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O2</w:t>
            </w: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7AB82771" w14:textId="338D6D34"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 xml:space="preserve">09/03/2026 al 01/04/2026 </w:t>
            </w:r>
            <w:r>
              <w:rPr>
                <w:rFonts w:ascii="Arial Narrow" w:hAnsi="Arial Narrow" w:cs="Calibri"/>
                <w:color w:val="000000"/>
                <w:sz w:val="22"/>
                <w:szCs w:val="22"/>
              </w:rPr>
              <w:br/>
              <w:t>06/04/2026 al 30/04/2026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05CE238C" w14:textId="3B589B08"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414" w:type="dxa"/>
            <w:tcBorders>
              <w:top w:val="nil"/>
              <w:left w:val="nil"/>
              <w:bottom w:val="single" w:sz="4" w:space="0" w:color="auto"/>
              <w:right w:val="single" w:sz="4" w:space="0" w:color="auto"/>
            </w:tcBorders>
            <w:shd w:val="clear" w:color="auto" w:fill="auto"/>
            <w:vAlign w:val="center"/>
          </w:tcPr>
          <w:p w14:paraId="50367153" w14:textId="51404AF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1335" w:type="dxa"/>
            <w:tcBorders>
              <w:top w:val="nil"/>
              <w:left w:val="nil"/>
              <w:bottom w:val="single" w:sz="4" w:space="0" w:color="auto"/>
              <w:right w:val="single" w:sz="4" w:space="0" w:color="auto"/>
            </w:tcBorders>
            <w:shd w:val="clear" w:color="auto" w:fill="auto"/>
            <w:vAlign w:val="center"/>
          </w:tcPr>
          <w:p w14:paraId="53A65139" w14:textId="2A889D07"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167D63" w14:paraId="24B6AF2A" w14:textId="77777777" w:rsidTr="00167D63">
        <w:trPr>
          <w:trHeight w:val="269"/>
          <w:jc w:val="center"/>
        </w:trPr>
        <w:tc>
          <w:tcPr>
            <w:tcW w:w="3853" w:type="dxa"/>
            <w:vMerge/>
            <w:shd w:val="clear" w:color="auto" w:fill="auto"/>
            <w:vAlign w:val="center"/>
          </w:tcPr>
          <w:p w14:paraId="03FC86BA"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09C93EF4" w14:textId="53A33171"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0880BEA8" w14:textId="55FCF154"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4" w:type="dxa"/>
            <w:tcBorders>
              <w:top w:val="nil"/>
              <w:left w:val="nil"/>
              <w:bottom w:val="single" w:sz="4" w:space="0" w:color="auto"/>
              <w:right w:val="single" w:sz="4" w:space="0" w:color="auto"/>
            </w:tcBorders>
            <w:shd w:val="clear" w:color="auto" w:fill="auto"/>
            <w:vAlign w:val="center"/>
          </w:tcPr>
          <w:p w14:paraId="4E1EE65B" w14:textId="63C310E9"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5" w:type="dxa"/>
            <w:tcBorders>
              <w:top w:val="nil"/>
              <w:left w:val="nil"/>
              <w:bottom w:val="single" w:sz="4" w:space="0" w:color="auto"/>
              <w:right w:val="single" w:sz="4" w:space="0" w:color="auto"/>
            </w:tcBorders>
            <w:shd w:val="clear" w:color="auto" w:fill="auto"/>
            <w:vAlign w:val="center"/>
          </w:tcPr>
          <w:p w14:paraId="12781B29" w14:textId="4D6C9BFA"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167D63" w14:paraId="52728075" w14:textId="77777777" w:rsidTr="00167D63">
        <w:trPr>
          <w:trHeight w:val="269"/>
          <w:jc w:val="center"/>
        </w:trPr>
        <w:tc>
          <w:tcPr>
            <w:tcW w:w="3853" w:type="dxa"/>
            <w:vMerge/>
            <w:shd w:val="clear" w:color="auto" w:fill="auto"/>
            <w:vAlign w:val="center"/>
          </w:tcPr>
          <w:p w14:paraId="0F6AABBD"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0A4B1E19" w14:textId="36AC95D1" w:rsidR="00167D63" w:rsidRPr="00167D63" w:rsidRDefault="00167D63" w:rsidP="00167D63">
            <w:pPr>
              <w:jc w:val="center"/>
              <w:rPr>
                <w:rFonts w:ascii="Arial Narrow" w:hAnsi="Arial Narrow" w:cs="Calibri"/>
                <w:color w:val="000000"/>
                <w:sz w:val="24"/>
                <w:szCs w:val="24"/>
                <w:lang w:val="es-CO"/>
              </w:rPr>
            </w:pPr>
            <w:r w:rsidRPr="00167D63">
              <w:rPr>
                <w:rFonts w:ascii="Arial Narrow" w:hAnsi="Arial Narrow" w:cs="Calibri"/>
                <w:color w:val="000000"/>
                <w:sz w:val="22"/>
                <w:szCs w:val="22"/>
                <w:lang w:val="es-CO"/>
              </w:rPr>
              <w:t xml:space="preserve">04/05/2026 al 21/05/2026 </w:t>
            </w:r>
            <w:r w:rsidRPr="00167D63">
              <w:rPr>
                <w:rFonts w:ascii="Arial Narrow" w:hAnsi="Arial Narrow" w:cs="Calibri"/>
                <w:color w:val="000000"/>
                <w:sz w:val="22"/>
                <w:szCs w:val="22"/>
                <w:lang w:val="es-CO"/>
              </w:rPr>
              <w:br/>
              <w:t xml:space="preserve">26/05/2026 al 16/06/2026 </w:t>
            </w:r>
            <w:r w:rsidRPr="00167D63">
              <w:rPr>
                <w:rFonts w:ascii="Arial Narrow" w:hAnsi="Arial Narrow" w:cs="Calibri"/>
                <w:color w:val="000000"/>
                <w:sz w:val="22"/>
                <w:szCs w:val="22"/>
                <w:lang w:val="es-CO"/>
              </w:rPr>
              <w:br/>
              <w:t xml:space="preserve">22/06/2026 al 30/06/2026 </w:t>
            </w:r>
            <w:r w:rsidRPr="00167D63">
              <w:rPr>
                <w:rFonts w:ascii="Arial Narrow" w:hAnsi="Arial Narrow" w:cs="Calibri"/>
                <w:color w:val="000000"/>
                <w:sz w:val="22"/>
                <w:szCs w:val="22"/>
                <w:lang w:val="es-CO"/>
              </w:rPr>
              <w:br/>
              <w:t xml:space="preserve">01/08/2026 al 14/08/2026 </w:t>
            </w:r>
            <w:r w:rsidRPr="00167D63">
              <w:rPr>
                <w:rFonts w:ascii="Arial Narrow" w:hAnsi="Arial Narrow" w:cs="Calibri"/>
                <w:color w:val="000000"/>
                <w:sz w:val="22"/>
                <w:szCs w:val="22"/>
                <w:lang w:val="es-CO"/>
              </w:rPr>
              <w:br/>
              <w:t xml:space="preserve">18/08/2026 al 09/10/2026 </w:t>
            </w:r>
            <w:r w:rsidRPr="00167D63">
              <w:rPr>
                <w:rFonts w:ascii="Arial Narrow" w:hAnsi="Arial Narrow" w:cs="Calibri"/>
                <w:color w:val="000000"/>
                <w:sz w:val="22"/>
                <w:szCs w:val="22"/>
                <w:lang w:val="es-CO"/>
              </w:rPr>
              <w:br/>
              <w:t xml:space="preserve">13/10/2026 al 19/11/2026 </w:t>
            </w:r>
            <w:r w:rsidRPr="00167D63">
              <w:rPr>
                <w:rFonts w:ascii="Arial Narrow" w:hAnsi="Arial Narrow" w:cs="Calibri"/>
                <w:color w:val="000000"/>
                <w:sz w:val="22"/>
                <w:szCs w:val="22"/>
                <w:lang w:val="es-CO"/>
              </w:rPr>
              <w:br/>
              <w:t xml:space="preserve">23/11/2026 al 04/12/2026 </w:t>
            </w:r>
            <w:r w:rsidRPr="00167D63">
              <w:rPr>
                <w:rFonts w:ascii="Arial Narrow" w:hAnsi="Arial Narrow" w:cs="Calibri"/>
                <w:color w:val="000000"/>
                <w:sz w:val="22"/>
                <w:szCs w:val="22"/>
                <w:lang w:val="es-CO"/>
              </w:rPr>
              <w:br/>
              <w:t>09/12/2026 al 20/12/2026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7ECE4D8A" w14:textId="5AA89DC9" w:rsidR="00167D63" w:rsidRPr="00167D63" w:rsidRDefault="00167D63" w:rsidP="00167D63">
            <w:pPr>
              <w:jc w:val="center"/>
              <w:rPr>
                <w:rFonts w:ascii="Arial Narrow" w:hAnsi="Arial Narrow" w:cs="Calibri"/>
                <w:color w:val="000000"/>
                <w:sz w:val="22"/>
                <w:szCs w:val="22"/>
                <w:lang w:val="es-CO"/>
              </w:rPr>
            </w:pPr>
            <w:r>
              <w:rPr>
                <w:rFonts w:ascii="Arial Narrow" w:hAnsi="Arial Narrow" w:cs="Calibri"/>
                <w:color w:val="000000"/>
                <w:sz w:val="22"/>
                <w:szCs w:val="22"/>
              </w:rPr>
              <w:t>790</w:t>
            </w:r>
          </w:p>
        </w:tc>
        <w:tc>
          <w:tcPr>
            <w:tcW w:w="1414" w:type="dxa"/>
            <w:tcBorders>
              <w:top w:val="nil"/>
              <w:left w:val="nil"/>
              <w:bottom w:val="single" w:sz="4" w:space="0" w:color="auto"/>
              <w:right w:val="single" w:sz="4" w:space="0" w:color="auto"/>
            </w:tcBorders>
            <w:shd w:val="clear" w:color="auto" w:fill="auto"/>
            <w:vAlign w:val="center"/>
          </w:tcPr>
          <w:p w14:paraId="4B81AAA2" w14:textId="11BA0B4D" w:rsidR="00167D63" w:rsidRPr="00167D63" w:rsidRDefault="00167D63" w:rsidP="00167D63">
            <w:pPr>
              <w:jc w:val="center"/>
              <w:rPr>
                <w:rFonts w:ascii="Arial Narrow" w:hAnsi="Arial Narrow" w:cs="Calibri"/>
                <w:color w:val="000000"/>
                <w:sz w:val="22"/>
                <w:szCs w:val="22"/>
                <w:lang w:val="es-CO"/>
              </w:rPr>
            </w:pPr>
            <w:r>
              <w:rPr>
                <w:rFonts w:ascii="Arial Narrow" w:hAnsi="Arial Narrow" w:cs="Calibri"/>
                <w:color w:val="000000"/>
                <w:sz w:val="22"/>
                <w:szCs w:val="22"/>
              </w:rPr>
              <w:t>470</w:t>
            </w:r>
          </w:p>
        </w:tc>
        <w:tc>
          <w:tcPr>
            <w:tcW w:w="1335" w:type="dxa"/>
            <w:tcBorders>
              <w:top w:val="nil"/>
              <w:left w:val="nil"/>
              <w:bottom w:val="single" w:sz="4" w:space="0" w:color="auto"/>
              <w:right w:val="single" w:sz="4" w:space="0" w:color="auto"/>
            </w:tcBorders>
            <w:shd w:val="clear" w:color="auto" w:fill="auto"/>
            <w:vAlign w:val="center"/>
          </w:tcPr>
          <w:p w14:paraId="487BDA4C" w14:textId="2950564D" w:rsidR="00167D63" w:rsidRPr="00167D63" w:rsidRDefault="00167D63" w:rsidP="00167D63">
            <w:pPr>
              <w:jc w:val="center"/>
              <w:rPr>
                <w:rFonts w:ascii="Arial Narrow" w:hAnsi="Arial Narrow" w:cs="Calibri"/>
                <w:color w:val="000000"/>
                <w:sz w:val="22"/>
                <w:szCs w:val="22"/>
                <w:lang w:val="es-CO"/>
              </w:rPr>
            </w:pPr>
            <w:r>
              <w:rPr>
                <w:rFonts w:ascii="Arial Narrow" w:hAnsi="Arial Narrow" w:cs="Calibri"/>
                <w:color w:val="000000"/>
                <w:sz w:val="22"/>
                <w:szCs w:val="22"/>
              </w:rPr>
              <w:t>460</w:t>
            </w:r>
          </w:p>
        </w:tc>
      </w:tr>
      <w:tr w:rsidR="00167D63" w14:paraId="61B2BD89" w14:textId="77777777" w:rsidTr="00167D63">
        <w:trPr>
          <w:trHeight w:val="269"/>
          <w:jc w:val="center"/>
        </w:trPr>
        <w:tc>
          <w:tcPr>
            <w:tcW w:w="3853" w:type="dxa"/>
            <w:vMerge/>
            <w:shd w:val="clear" w:color="auto" w:fill="auto"/>
            <w:vAlign w:val="center"/>
          </w:tcPr>
          <w:p w14:paraId="0DB6E318"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3C32DA59" w14:textId="15FC3DA2"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05EF5EE1" w14:textId="0A0B8CD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4" w:type="dxa"/>
            <w:tcBorders>
              <w:top w:val="nil"/>
              <w:left w:val="nil"/>
              <w:bottom w:val="single" w:sz="4" w:space="0" w:color="auto"/>
              <w:right w:val="single" w:sz="4" w:space="0" w:color="auto"/>
            </w:tcBorders>
            <w:shd w:val="clear" w:color="auto" w:fill="auto"/>
            <w:vAlign w:val="center"/>
          </w:tcPr>
          <w:p w14:paraId="4B178959" w14:textId="78269E71"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5" w:type="dxa"/>
            <w:tcBorders>
              <w:top w:val="nil"/>
              <w:left w:val="nil"/>
              <w:bottom w:val="single" w:sz="4" w:space="0" w:color="auto"/>
              <w:right w:val="single" w:sz="4" w:space="0" w:color="auto"/>
            </w:tcBorders>
            <w:shd w:val="clear" w:color="auto" w:fill="auto"/>
            <w:vAlign w:val="center"/>
          </w:tcPr>
          <w:p w14:paraId="60FCEA3B" w14:textId="7C9957C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167D63" w14:paraId="31683F51" w14:textId="77777777" w:rsidTr="00167D63">
        <w:trPr>
          <w:trHeight w:val="269"/>
          <w:jc w:val="center"/>
        </w:trPr>
        <w:tc>
          <w:tcPr>
            <w:tcW w:w="3853" w:type="dxa"/>
            <w:vMerge w:val="restart"/>
            <w:shd w:val="clear" w:color="auto" w:fill="E7E6E6" w:themeFill="background2"/>
            <w:vAlign w:val="center"/>
          </w:tcPr>
          <w:p w14:paraId="211E2463" w14:textId="4092B4B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MERCURE</w:t>
            </w: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1C66A7DC" w14:textId="572C66B0"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09/03/2026 al 01/04/2026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94257BF" w14:textId="3B7A3067"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414" w:type="dxa"/>
            <w:tcBorders>
              <w:top w:val="nil"/>
              <w:left w:val="nil"/>
              <w:bottom w:val="single" w:sz="4" w:space="0" w:color="auto"/>
              <w:right w:val="single" w:sz="4" w:space="0" w:color="auto"/>
            </w:tcBorders>
            <w:shd w:val="clear" w:color="auto" w:fill="E7E6E6" w:themeFill="background2"/>
            <w:vAlign w:val="center"/>
          </w:tcPr>
          <w:p w14:paraId="712D1665" w14:textId="599FC35F"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335" w:type="dxa"/>
            <w:tcBorders>
              <w:top w:val="nil"/>
              <w:left w:val="nil"/>
              <w:bottom w:val="single" w:sz="4" w:space="0" w:color="auto"/>
              <w:right w:val="single" w:sz="4" w:space="0" w:color="auto"/>
            </w:tcBorders>
            <w:shd w:val="clear" w:color="auto" w:fill="E7E6E6" w:themeFill="background2"/>
            <w:vAlign w:val="center"/>
          </w:tcPr>
          <w:p w14:paraId="69C122FD" w14:textId="6116F930"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550</w:t>
            </w:r>
          </w:p>
        </w:tc>
      </w:tr>
      <w:tr w:rsidR="00167D63" w14:paraId="21F33263" w14:textId="77777777" w:rsidTr="00167D63">
        <w:trPr>
          <w:trHeight w:val="269"/>
          <w:jc w:val="center"/>
        </w:trPr>
        <w:tc>
          <w:tcPr>
            <w:tcW w:w="3853" w:type="dxa"/>
            <w:vMerge/>
            <w:shd w:val="clear" w:color="auto" w:fill="E7E6E6" w:themeFill="background2"/>
            <w:vAlign w:val="center"/>
          </w:tcPr>
          <w:p w14:paraId="2A9ECB1F"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28E33543" w14:textId="5D6C5856"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F7F0C61" w14:textId="496292EF" w:rsidR="00167D63" w:rsidRDefault="00167D63" w:rsidP="00167D63">
            <w:pPr>
              <w:jc w:val="center"/>
              <w:rPr>
                <w:rFonts w:ascii="Arial Narrow" w:hAnsi="Arial Narrow" w:cs="Calibri"/>
                <w:color w:val="000000"/>
              </w:rPr>
            </w:pPr>
            <w:r>
              <w:rPr>
                <w:rFonts w:ascii="Arial Narrow" w:hAnsi="Arial Narrow" w:cs="Calibri"/>
                <w:color w:val="000000"/>
                <w:sz w:val="22"/>
                <w:szCs w:val="22"/>
              </w:rPr>
              <w:t>250</w:t>
            </w:r>
          </w:p>
        </w:tc>
        <w:tc>
          <w:tcPr>
            <w:tcW w:w="1414" w:type="dxa"/>
            <w:tcBorders>
              <w:top w:val="nil"/>
              <w:left w:val="nil"/>
              <w:bottom w:val="single" w:sz="4" w:space="0" w:color="auto"/>
              <w:right w:val="single" w:sz="4" w:space="0" w:color="auto"/>
            </w:tcBorders>
            <w:shd w:val="clear" w:color="auto" w:fill="E7E6E6" w:themeFill="background2"/>
            <w:vAlign w:val="center"/>
          </w:tcPr>
          <w:p w14:paraId="380AB231" w14:textId="65ABB543" w:rsidR="00167D63" w:rsidRDefault="00167D63" w:rsidP="00167D63">
            <w:pPr>
              <w:jc w:val="center"/>
              <w:rPr>
                <w:rFonts w:ascii="Arial Narrow" w:hAnsi="Arial Narrow" w:cs="Calibri"/>
                <w:color w:val="000000"/>
              </w:rPr>
            </w:pPr>
            <w:r>
              <w:rPr>
                <w:rFonts w:ascii="Arial Narrow" w:hAnsi="Arial Narrow" w:cs="Calibri"/>
                <w:color w:val="000000"/>
                <w:sz w:val="22"/>
                <w:szCs w:val="22"/>
              </w:rPr>
              <w:t>140</w:t>
            </w:r>
          </w:p>
        </w:tc>
        <w:tc>
          <w:tcPr>
            <w:tcW w:w="1335" w:type="dxa"/>
            <w:tcBorders>
              <w:top w:val="nil"/>
              <w:left w:val="nil"/>
              <w:bottom w:val="single" w:sz="4" w:space="0" w:color="auto"/>
              <w:right w:val="single" w:sz="4" w:space="0" w:color="auto"/>
            </w:tcBorders>
            <w:shd w:val="clear" w:color="auto" w:fill="E7E6E6" w:themeFill="background2"/>
            <w:vAlign w:val="center"/>
          </w:tcPr>
          <w:p w14:paraId="0D62CA2F" w14:textId="0755AE66" w:rsidR="00167D63" w:rsidRDefault="00167D63" w:rsidP="00167D63">
            <w:pPr>
              <w:jc w:val="center"/>
              <w:rPr>
                <w:rFonts w:ascii="Arial Narrow" w:hAnsi="Arial Narrow" w:cs="Calibri"/>
                <w:color w:val="000000"/>
              </w:rPr>
            </w:pPr>
            <w:r>
              <w:rPr>
                <w:rFonts w:ascii="Arial Narrow" w:hAnsi="Arial Narrow" w:cs="Calibri"/>
                <w:color w:val="000000"/>
                <w:sz w:val="22"/>
                <w:szCs w:val="22"/>
              </w:rPr>
              <w:t>140</w:t>
            </w:r>
          </w:p>
        </w:tc>
      </w:tr>
      <w:tr w:rsidR="00167D63" w14:paraId="39924AA6" w14:textId="77777777" w:rsidTr="00167D63">
        <w:trPr>
          <w:trHeight w:val="269"/>
          <w:jc w:val="center"/>
        </w:trPr>
        <w:tc>
          <w:tcPr>
            <w:tcW w:w="3853" w:type="dxa"/>
            <w:vMerge/>
            <w:shd w:val="clear" w:color="auto" w:fill="E7E6E6" w:themeFill="background2"/>
            <w:vAlign w:val="center"/>
          </w:tcPr>
          <w:p w14:paraId="09E0B41E"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0C6AA690" w14:textId="2085B263" w:rsidR="00167D63" w:rsidRPr="00167D63" w:rsidRDefault="00167D63" w:rsidP="00167D63">
            <w:pPr>
              <w:jc w:val="center"/>
              <w:rPr>
                <w:rFonts w:ascii="Arial Narrow" w:hAnsi="Arial Narrow" w:cs="Calibri"/>
                <w:color w:val="000000"/>
                <w:sz w:val="24"/>
                <w:szCs w:val="24"/>
                <w:lang w:val="es-CO"/>
              </w:rPr>
            </w:pPr>
            <w:r w:rsidRPr="00167D63">
              <w:rPr>
                <w:rFonts w:ascii="Arial Narrow" w:hAnsi="Arial Narrow" w:cs="Calibri"/>
                <w:color w:val="000000"/>
                <w:sz w:val="22"/>
                <w:szCs w:val="22"/>
                <w:lang w:val="es-CO"/>
              </w:rPr>
              <w:t xml:space="preserve">07/04/2026 al 21/05/2026 </w:t>
            </w:r>
            <w:r w:rsidRPr="00167D63">
              <w:rPr>
                <w:rFonts w:ascii="Arial Narrow" w:hAnsi="Arial Narrow" w:cs="Calibri"/>
                <w:color w:val="000000"/>
                <w:sz w:val="22"/>
                <w:szCs w:val="22"/>
                <w:lang w:val="es-CO"/>
              </w:rPr>
              <w:br/>
              <w:t xml:space="preserve">26/05/2026 al 16/06/2026 </w:t>
            </w:r>
            <w:r w:rsidRPr="00167D63">
              <w:rPr>
                <w:rFonts w:ascii="Arial Narrow" w:hAnsi="Arial Narrow" w:cs="Calibri"/>
                <w:color w:val="000000"/>
                <w:sz w:val="22"/>
                <w:szCs w:val="22"/>
                <w:lang w:val="es-CO"/>
              </w:rPr>
              <w:br/>
              <w:t xml:space="preserve">22/06/2026 al 30/06/2026 </w:t>
            </w:r>
            <w:r w:rsidRPr="00167D63">
              <w:rPr>
                <w:rFonts w:ascii="Arial Narrow" w:hAnsi="Arial Narrow" w:cs="Calibri"/>
                <w:color w:val="000000"/>
                <w:sz w:val="22"/>
                <w:szCs w:val="22"/>
                <w:lang w:val="es-CO"/>
              </w:rPr>
              <w:br/>
              <w:t xml:space="preserve">01/08/2026 al 14/08/2026 </w:t>
            </w:r>
            <w:r w:rsidRPr="00167D63">
              <w:rPr>
                <w:rFonts w:ascii="Arial Narrow" w:hAnsi="Arial Narrow" w:cs="Calibri"/>
                <w:color w:val="000000"/>
                <w:sz w:val="22"/>
                <w:szCs w:val="22"/>
                <w:lang w:val="es-CO"/>
              </w:rPr>
              <w:br/>
              <w:t>18/08/2026 al 30/09/2026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284969C" w14:textId="7D103779" w:rsidR="00167D63" w:rsidRPr="00167D63" w:rsidRDefault="00167D63" w:rsidP="00167D63">
            <w:pPr>
              <w:jc w:val="center"/>
              <w:rPr>
                <w:rFonts w:ascii="Arial Narrow" w:hAnsi="Arial Narrow" w:cs="Calibri"/>
                <w:color w:val="000000"/>
                <w:lang w:val="es-CO"/>
              </w:rPr>
            </w:pPr>
            <w:r>
              <w:rPr>
                <w:rFonts w:ascii="Arial Narrow" w:hAnsi="Arial Narrow" w:cs="Calibri"/>
                <w:color w:val="000000"/>
                <w:sz w:val="22"/>
                <w:szCs w:val="22"/>
              </w:rPr>
              <w:t>1.010</w:t>
            </w:r>
          </w:p>
        </w:tc>
        <w:tc>
          <w:tcPr>
            <w:tcW w:w="1414" w:type="dxa"/>
            <w:tcBorders>
              <w:top w:val="nil"/>
              <w:left w:val="nil"/>
              <w:bottom w:val="single" w:sz="4" w:space="0" w:color="auto"/>
              <w:right w:val="single" w:sz="4" w:space="0" w:color="auto"/>
            </w:tcBorders>
            <w:shd w:val="clear" w:color="auto" w:fill="E7E6E6" w:themeFill="background2"/>
            <w:vAlign w:val="center"/>
          </w:tcPr>
          <w:p w14:paraId="6392D6A1" w14:textId="722D148A" w:rsidR="00167D63" w:rsidRPr="00167D63" w:rsidRDefault="00167D63" w:rsidP="00167D63">
            <w:pPr>
              <w:jc w:val="center"/>
              <w:rPr>
                <w:rFonts w:ascii="Arial Narrow" w:hAnsi="Arial Narrow" w:cs="Calibri"/>
                <w:color w:val="000000"/>
                <w:lang w:val="es-CO"/>
              </w:rPr>
            </w:pPr>
            <w:r>
              <w:rPr>
                <w:rFonts w:ascii="Arial Narrow" w:hAnsi="Arial Narrow" w:cs="Calibri"/>
                <w:color w:val="000000"/>
                <w:sz w:val="22"/>
                <w:szCs w:val="22"/>
              </w:rPr>
              <w:t>580</w:t>
            </w:r>
          </w:p>
        </w:tc>
        <w:tc>
          <w:tcPr>
            <w:tcW w:w="1335" w:type="dxa"/>
            <w:tcBorders>
              <w:top w:val="nil"/>
              <w:left w:val="nil"/>
              <w:bottom w:val="single" w:sz="4" w:space="0" w:color="auto"/>
              <w:right w:val="single" w:sz="4" w:space="0" w:color="auto"/>
            </w:tcBorders>
            <w:shd w:val="clear" w:color="auto" w:fill="E7E6E6" w:themeFill="background2"/>
            <w:vAlign w:val="center"/>
          </w:tcPr>
          <w:p w14:paraId="1340D75A" w14:textId="4679EE70" w:rsidR="00167D63" w:rsidRPr="00167D63" w:rsidRDefault="00167D63" w:rsidP="00167D63">
            <w:pPr>
              <w:jc w:val="center"/>
              <w:rPr>
                <w:rFonts w:ascii="Arial Narrow" w:hAnsi="Arial Narrow" w:cs="Calibri"/>
                <w:color w:val="000000"/>
                <w:lang w:val="es-CO"/>
              </w:rPr>
            </w:pPr>
            <w:r>
              <w:rPr>
                <w:rFonts w:ascii="Arial Narrow" w:hAnsi="Arial Narrow" w:cs="Calibri"/>
                <w:color w:val="000000"/>
                <w:sz w:val="22"/>
                <w:szCs w:val="22"/>
              </w:rPr>
              <w:t>580</w:t>
            </w:r>
          </w:p>
        </w:tc>
      </w:tr>
      <w:tr w:rsidR="00167D63" w14:paraId="703D150F" w14:textId="77777777" w:rsidTr="00167D63">
        <w:trPr>
          <w:trHeight w:val="269"/>
          <w:jc w:val="center"/>
        </w:trPr>
        <w:tc>
          <w:tcPr>
            <w:tcW w:w="3853" w:type="dxa"/>
            <w:vMerge/>
            <w:shd w:val="clear" w:color="auto" w:fill="E7E6E6" w:themeFill="background2"/>
            <w:vAlign w:val="center"/>
          </w:tcPr>
          <w:p w14:paraId="0751E67D"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6C03F7A3" w14:textId="44193CF5"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6F402B30" w14:textId="4EBD25B7"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414" w:type="dxa"/>
            <w:tcBorders>
              <w:top w:val="nil"/>
              <w:left w:val="nil"/>
              <w:bottom w:val="single" w:sz="4" w:space="0" w:color="auto"/>
              <w:right w:val="single" w:sz="4" w:space="0" w:color="auto"/>
            </w:tcBorders>
            <w:shd w:val="clear" w:color="auto" w:fill="E7E6E6" w:themeFill="background2"/>
            <w:vAlign w:val="center"/>
          </w:tcPr>
          <w:p w14:paraId="0BC5BDC3" w14:textId="495CADF4"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335" w:type="dxa"/>
            <w:tcBorders>
              <w:top w:val="nil"/>
              <w:left w:val="nil"/>
              <w:bottom w:val="single" w:sz="4" w:space="0" w:color="auto"/>
              <w:right w:val="single" w:sz="4" w:space="0" w:color="auto"/>
            </w:tcBorders>
            <w:shd w:val="clear" w:color="auto" w:fill="E7E6E6" w:themeFill="background2"/>
            <w:vAlign w:val="center"/>
          </w:tcPr>
          <w:p w14:paraId="3C0D95EA" w14:textId="038A46A1"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167D63" w14:paraId="7C0BFB01" w14:textId="77777777" w:rsidTr="00167D63">
        <w:trPr>
          <w:trHeight w:val="269"/>
          <w:jc w:val="center"/>
        </w:trPr>
        <w:tc>
          <w:tcPr>
            <w:tcW w:w="3853" w:type="dxa"/>
            <w:vMerge/>
            <w:shd w:val="clear" w:color="auto" w:fill="E7E6E6" w:themeFill="background2"/>
            <w:vAlign w:val="center"/>
          </w:tcPr>
          <w:p w14:paraId="725DE598"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173DEFE2" w14:textId="1744574D"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 xml:space="preserve">01/10/2026 al 09/10/2026 </w:t>
            </w:r>
            <w:r>
              <w:rPr>
                <w:rFonts w:ascii="Arial Narrow" w:hAnsi="Arial Narrow" w:cs="Calibri"/>
                <w:color w:val="000000"/>
                <w:sz w:val="22"/>
                <w:szCs w:val="22"/>
              </w:rPr>
              <w:br/>
              <w:t xml:space="preserve">13/10/2026 al 19/11/2026 </w:t>
            </w:r>
            <w:r>
              <w:rPr>
                <w:rFonts w:ascii="Arial Narrow" w:hAnsi="Arial Narrow" w:cs="Calibri"/>
                <w:color w:val="000000"/>
                <w:sz w:val="22"/>
                <w:szCs w:val="22"/>
              </w:rPr>
              <w:br/>
              <w:t xml:space="preserve">23/11/2026 al 04/12/2026 </w:t>
            </w:r>
            <w:r>
              <w:rPr>
                <w:rFonts w:ascii="Arial Narrow" w:hAnsi="Arial Narrow" w:cs="Calibri"/>
                <w:color w:val="000000"/>
                <w:sz w:val="22"/>
                <w:szCs w:val="22"/>
              </w:rPr>
              <w:br/>
              <w:t>09/12/2026 al 20/12/2026</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E2867BA" w14:textId="6AC451E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1414" w:type="dxa"/>
            <w:tcBorders>
              <w:top w:val="nil"/>
              <w:left w:val="nil"/>
              <w:bottom w:val="single" w:sz="4" w:space="0" w:color="auto"/>
              <w:right w:val="single" w:sz="4" w:space="0" w:color="auto"/>
            </w:tcBorders>
            <w:shd w:val="clear" w:color="auto" w:fill="E7E6E6" w:themeFill="background2"/>
            <w:vAlign w:val="center"/>
          </w:tcPr>
          <w:p w14:paraId="2F200E02" w14:textId="0887B6DC"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335" w:type="dxa"/>
            <w:tcBorders>
              <w:top w:val="nil"/>
              <w:left w:val="nil"/>
              <w:bottom w:val="single" w:sz="4" w:space="0" w:color="auto"/>
              <w:right w:val="single" w:sz="4" w:space="0" w:color="auto"/>
            </w:tcBorders>
            <w:shd w:val="clear" w:color="auto" w:fill="E7E6E6" w:themeFill="background2"/>
            <w:vAlign w:val="center"/>
          </w:tcPr>
          <w:p w14:paraId="7BC6287B" w14:textId="597ECD98"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167D63" w14:paraId="35B48A4B" w14:textId="77777777" w:rsidTr="00167D63">
        <w:trPr>
          <w:trHeight w:val="269"/>
          <w:jc w:val="center"/>
        </w:trPr>
        <w:tc>
          <w:tcPr>
            <w:tcW w:w="3853" w:type="dxa"/>
            <w:vMerge/>
            <w:shd w:val="clear" w:color="auto" w:fill="E7E6E6" w:themeFill="background2"/>
            <w:vAlign w:val="center"/>
          </w:tcPr>
          <w:p w14:paraId="72A94D2C"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14:paraId="64027BE8" w14:textId="33D5E5B6"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E5854EA" w14:textId="70A2187B"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250</w:t>
            </w:r>
          </w:p>
        </w:tc>
        <w:tc>
          <w:tcPr>
            <w:tcW w:w="1414" w:type="dxa"/>
            <w:tcBorders>
              <w:top w:val="nil"/>
              <w:left w:val="nil"/>
              <w:bottom w:val="single" w:sz="4" w:space="0" w:color="auto"/>
              <w:right w:val="single" w:sz="4" w:space="0" w:color="auto"/>
            </w:tcBorders>
            <w:shd w:val="clear" w:color="auto" w:fill="E7E6E6" w:themeFill="background2"/>
            <w:vAlign w:val="center"/>
          </w:tcPr>
          <w:p w14:paraId="2DBE627C" w14:textId="159225D7"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335" w:type="dxa"/>
            <w:tcBorders>
              <w:top w:val="nil"/>
              <w:left w:val="nil"/>
              <w:bottom w:val="single" w:sz="4" w:space="0" w:color="auto"/>
              <w:right w:val="single" w:sz="4" w:space="0" w:color="auto"/>
            </w:tcBorders>
            <w:shd w:val="clear" w:color="auto" w:fill="E7E6E6" w:themeFill="background2"/>
            <w:vAlign w:val="center"/>
          </w:tcPr>
          <w:p w14:paraId="7BD501D7" w14:textId="22C2660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167D63" w14:paraId="3F4F8553" w14:textId="77777777" w:rsidTr="00167D63">
        <w:trPr>
          <w:trHeight w:val="269"/>
          <w:jc w:val="center"/>
        </w:trPr>
        <w:tc>
          <w:tcPr>
            <w:tcW w:w="3853" w:type="dxa"/>
            <w:vMerge w:val="restart"/>
            <w:shd w:val="clear" w:color="auto" w:fill="auto"/>
            <w:vAlign w:val="center"/>
          </w:tcPr>
          <w:p w14:paraId="65A6B642" w14:textId="470EA0FA" w:rsidR="00167D63" w:rsidRDefault="00167D63" w:rsidP="00167D63">
            <w:pPr>
              <w:jc w:val="center"/>
              <w:rPr>
                <w:rFonts w:ascii="Arial Narrow" w:hAnsi="Arial Narrow" w:cs="Calibri"/>
                <w:color w:val="000000"/>
              </w:rPr>
            </w:pPr>
            <w:r>
              <w:rPr>
                <w:rFonts w:ascii="Arial Narrow" w:hAnsi="Arial Narrow" w:cs="Calibri"/>
                <w:color w:val="000000"/>
                <w:sz w:val="22"/>
                <w:szCs w:val="22"/>
              </w:rPr>
              <w:t>AMERIAN PORTAL IGUAZU</w:t>
            </w: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47AADCF0" w14:textId="17427CE0" w:rsidR="00167D63" w:rsidRDefault="00167D63" w:rsidP="00167D63">
            <w:pPr>
              <w:jc w:val="center"/>
              <w:rPr>
                <w:rFonts w:ascii="Arial Narrow" w:hAnsi="Arial Narrow" w:cs="Calibri"/>
                <w:color w:val="000000"/>
              </w:rPr>
            </w:pPr>
            <w:r>
              <w:rPr>
                <w:rFonts w:ascii="Arial Narrow" w:hAnsi="Arial Narrow" w:cs="Calibri"/>
                <w:color w:val="000000"/>
                <w:sz w:val="22"/>
                <w:szCs w:val="22"/>
              </w:rPr>
              <w:t xml:space="preserve">09/03/2026 al 01/04/2026 </w:t>
            </w:r>
            <w:r>
              <w:rPr>
                <w:rFonts w:ascii="Arial Narrow" w:hAnsi="Arial Narrow" w:cs="Calibri"/>
                <w:color w:val="000000"/>
                <w:sz w:val="22"/>
                <w:szCs w:val="22"/>
              </w:rPr>
              <w:br/>
              <w:t>06/04/2026 al 30/04/2026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00EAD0A9" w14:textId="3D47D5DD" w:rsidR="00167D63" w:rsidRDefault="00167D63" w:rsidP="00167D63">
            <w:pPr>
              <w:jc w:val="center"/>
              <w:rPr>
                <w:rFonts w:ascii="Arial Narrow" w:hAnsi="Arial Narrow" w:cs="Calibri"/>
                <w:color w:val="000000"/>
              </w:rPr>
            </w:pPr>
            <w:r>
              <w:rPr>
                <w:rFonts w:ascii="Arial Narrow" w:hAnsi="Arial Narrow" w:cs="Calibri"/>
                <w:color w:val="000000"/>
                <w:sz w:val="22"/>
                <w:szCs w:val="22"/>
              </w:rPr>
              <w:t>1.050</w:t>
            </w:r>
          </w:p>
        </w:tc>
        <w:tc>
          <w:tcPr>
            <w:tcW w:w="1414" w:type="dxa"/>
            <w:tcBorders>
              <w:top w:val="nil"/>
              <w:left w:val="nil"/>
              <w:bottom w:val="single" w:sz="4" w:space="0" w:color="auto"/>
              <w:right w:val="single" w:sz="4" w:space="0" w:color="auto"/>
            </w:tcBorders>
            <w:shd w:val="clear" w:color="auto" w:fill="auto"/>
            <w:vAlign w:val="center"/>
          </w:tcPr>
          <w:p w14:paraId="4B53A555" w14:textId="07E4554E" w:rsidR="00167D63" w:rsidRDefault="00167D63" w:rsidP="00167D63">
            <w:pPr>
              <w:jc w:val="center"/>
              <w:rPr>
                <w:rFonts w:ascii="Arial Narrow" w:hAnsi="Arial Narrow" w:cs="Calibri"/>
                <w:color w:val="000000"/>
              </w:rPr>
            </w:pPr>
            <w:r>
              <w:rPr>
                <w:rFonts w:ascii="Arial Narrow" w:hAnsi="Arial Narrow" w:cs="Calibri"/>
                <w:color w:val="000000"/>
                <w:sz w:val="22"/>
                <w:szCs w:val="22"/>
              </w:rPr>
              <w:t>590</w:t>
            </w:r>
          </w:p>
        </w:tc>
        <w:tc>
          <w:tcPr>
            <w:tcW w:w="1335" w:type="dxa"/>
            <w:tcBorders>
              <w:top w:val="nil"/>
              <w:left w:val="nil"/>
              <w:bottom w:val="single" w:sz="4" w:space="0" w:color="auto"/>
              <w:right w:val="single" w:sz="4" w:space="0" w:color="auto"/>
            </w:tcBorders>
            <w:shd w:val="clear" w:color="auto" w:fill="auto"/>
            <w:vAlign w:val="center"/>
          </w:tcPr>
          <w:p w14:paraId="62FA81B9" w14:textId="5DA958E4" w:rsidR="00167D63" w:rsidRDefault="00167D63" w:rsidP="00167D63">
            <w:pPr>
              <w:jc w:val="center"/>
              <w:rPr>
                <w:rFonts w:ascii="Arial Narrow" w:hAnsi="Arial Narrow" w:cs="Calibri"/>
                <w:color w:val="000000"/>
              </w:rPr>
            </w:pPr>
            <w:r>
              <w:rPr>
                <w:rFonts w:ascii="Arial Narrow" w:hAnsi="Arial Narrow" w:cs="Calibri"/>
                <w:color w:val="000000"/>
                <w:sz w:val="22"/>
                <w:szCs w:val="22"/>
              </w:rPr>
              <w:t>570</w:t>
            </w:r>
          </w:p>
        </w:tc>
      </w:tr>
      <w:tr w:rsidR="00167D63" w14:paraId="36DFE549" w14:textId="77777777" w:rsidTr="00167D63">
        <w:trPr>
          <w:trHeight w:val="269"/>
          <w:jc w:val="center"/>
        </w:trPr>
        <w:tc>
          <w:tcPr>
            <w:tcW w:w="3853" w:type="dxa"/>
            <w:vMerge/>
            <w:shd w:val="clear" w:color="auto" w:fill="auto"/>
            <w:vAlign w:val="center"/>
          </w:tcPr>
          <w:p w14:paraId="68BAA94D" w14:textId="77777777" w:rsidR="00167D63" w:rsidRDefault="00167D63" w:rsidP="00167D63">
            <w:pPr>
              <w:jc w:val="center"/>
              <w:rPr>
                <w:rFonts w:ascii="Arial Narrow" w:hAnsi="Arial Narrow" w:cs="Calibri"/>
                <w:color w:val="000000"/>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5BFDDB3E" w14:textId="6CBD5FFC" w:rsidR="00167D63" w:rsidRDefault="00167D63" w:rsidP="00167D63">
            <w:pPr>
              <w:jc w:val="center"/>
              <w:rPr>
                <w:rFonts w:ascii="Arial Narrow" w:hAnsi="Arial Narrow" w:cs="Calibri"/>
                <w:color w:val="000000"/>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34D0C56C" w14:textId="44C40E93" w:rsidR="00167D63" w:rsidRDefault="00167D63" w:rsidP="00167D63">
            <w:pPr>
              <w:jc w:val="center"/>
              <w:rPr>
                <w:rFonts w:ascii="Arial Narrow" w:hAnsi="Arial Narrow" w:cs="Calibri"/>
                <w:color w:val="000000"/>
              </w:rPr>
            </w:pPr>
            <w:r>
              <w:rPr>
                <w:rFonts w:ascii="Arial Narrow" w:hAnsi="Arial Narrow" w:cs="Calibri"/>
                <w:color w:val="000000"/>
                <w:sz w:val="22"/>
                <w:szCs w:val="22"/>
              </w:rPr>
              <w:t>270</w:t>
            </w:r>
          </w:p>
        </w:tc>
        <w:tc>
          <w:tcPr>
            <w:tcW w:w="1414" w:type="dxa"/>
            <w:tcBorders>
              <w:top w:val="nil"/>
              <w:left w:val="nil"/>
              <w:bottom w:val="single" w:sz="4" w:space="0" w:color="auto"/>
              <w:right w:val="single" w:sz="4" w:space="0" w:color="auto"/>
            </w:tcBorders>
            <w:shd w:val="clear" w:color="auto" w:fill="auto"/>
            <w:vAlign w:val="center"/>
          </w:tcPr>
          <w:p w14:paraId="4832894A" w14:textId="306FFEE3" w:rsidR="00167D63" w:rsidRDefault="00167D63" w:rsidP="00167D63">
            <w:pPr>
              <w:jc w:val="center"/>
              <w:rPr>
                <w:rFonts w:ascii="Arial Narrow" w:hAnsi="Arial Narrow" w:cs="Calibri"/>
                <w:color w:val="000000"/>
              </w:rPr>
            </w:pPr>
            <w:r>
              <w:rPr>
                <w:rFonts w:ascii="Arial Narrow" w:hAnsi="Arial Narrow" w:cs="Calibri"/>
                <w:color w:val="000000"/>
                <w:sz w:val="22"/>
                <w:szCs w:val="22"/>
              </w:rPr>
              <w:t>150</w:t>
            </w:r>
          </w:p>
        </w:tc>
        <w:tc>
          <w:tcPr>
            <w:tcW w:w="1335" w:type="dxa"/>
            <w:tcBorders>
              <w:top w:val="nil"/>
              <w:left w:val="nil"/>
              <w:bottom w:val="single" w:sz="4" w:space="0" w:color="auto"/>
              <w:right w:val="single" w:sz="4" w:space="0" w:color="auto"/>
            </w:tcBorders>
            <w:shd w:val="clear" w:color="auto" w:fill="auto"/>
            <w:vAlign w:val="center"/>
          </w:tcPr>
          <w:p w14:paraId="55C9B98B" w14:textId="53920A01" w:rsidR="00167D63" w:rsidRDefault="00167D63" w:rsidP="00167D63">
            <w:pPr>
              <w:jc w:val="center"/>
              <w:rPr>
                <w:rFonts w:ascii="Arial Narrow" w:hAnsi="Arial Narrow" w:cs="Calibri"/>
                <w:color w:val="000000"/>
              </w:rPr>
            </w:pPr>
            <w:r>
              <w:rPr>
                <w:rFonts w:ascii="Arial Narrow" w:hAnsi="Arial Narrow" w:cs="Calibri"/>
                <w:color w:val="000000"/>
                <w:sz w:val="22"/>
                <w:szCs w:val="22"/>
              </w:rPr>
              <w:t>140</w:t>
            </w:r>
          </w:p>
        </w:tc>
      </w:tr>
      <w:tr w:rsidR="00167D63" w14:paraId="6B2CE025" w14:textId="77777777" w:rsidTr="00167D63">
        <w:trPr>
          <w:trHeight w:val="269"/>
          <w:jc w:val="center"/>
        </w:trPr>
        <w:tc>
          <w:tcPr>
            <w:tcW w:w="3853" w:type="dxa"/>
            <w:vMerge/>
            <w:shd w:val="clear" w:color="auto" w:fill="auto"/>
            <w:vAlign w:val="center"/>
          </w:tcPr>
          <w:p w14:paraId="6A2A3C61" w14:textId="35D677B2" w:rsidR="00167D63" w:rsidRDefault="00167D63" w:rsidP="00167D63">
            <w:pPr>
              <w:jc w:val="center"/>
              <w:rPr>
                <w:rFonts w:ascii="Arial Narrow" w:hAnsi="Arial Narrow" w:cs="Calibri"/>
                <w:color w:val="000000"/>
                <w:sz w:val="22"/>
                <w:szCs w:val="22"/>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715B4CF9" w14:textId="381832BE" w:rsidR="00167D63" w:rsidRPr="00167D63" w:rsidRDefault="00167D63" w:rsidP="00167D63">
            <w:pPr>
              <w:jc w:val="center"/>
              <w:rPr>
                <w:rFonts w:ascii="Arial Narrow" w:hAnsi="Arial Narrow" w:cs="Calibri"/>
                <w:color w:val="000000"/>
                <w:sz w:val="22"/>
                <w:szCs w:val="22"/>
                <w:lang w:val="es-CO"/>
              </w:rPr>
            </w:pPr>
            <w:r w:rsidRPr="00167D63">
              <w:rPr>
                <w:rFonts w:ascii="Arial Narrow" w:hAnsi="Arial Narrow" w:cs="Calibri"/>
                <w:color w:val="000000"/>
                <w:sz w:val="22"/>
                <w:szCs w:val="22"/>
                <w:lang w:val="es-CO"/>
              </w:rPr>
              <w:t xml:space="preserve">04/05/2026 al 21/05/2026 </w:t>
            </w:r>
            <w:r w:rsidRPr="00167D63">
              <w:rPr>
                <w:rFonts w:ascii="Arial Narrow" w:hAnsi="Arial Narrow" w:cs="Calibri"/>
                <w:color w:val="000000"/>
                <w:sz w:val="22"/>
                <w:szCs w:val="22"/>
                <w:lang w:val="es-CO"/>
              </w:rPr>
              <w:br/>
              <w:t xml:space="preserve">26/05/2026 al 16/06/2026 </w:t>
            </w:r>
            <w:r w:rsidRPr="00167D63">
              <w:rPr>
                <w:rFonts w:ascii="Arial Narrow" w:hAnsi="Arial Narrow" w:cs="Calibri"/>
                <w:color w:val="000000"/>
                <w:sz w:val="22"/>
                <w:szCs w:val="22"/>
                <w:lang w:val="es-CO"/>
              </w:rPr>
              <w:br/>
              <w:t xml:space="preserve">22/06/2026 al 30/06/2026 </w:t>
            </w:r>
            <w:r w:rsidRPr="00167D63">
              <w:rPr>
                <w:rFonts w:ascii="Arial Narrow" w:hAnsi="Arial Narrow" w:cs="Calibri"/>
                <w:color w:val="000000"/>
                <w:sz w:val="22"/>
                <w:szCs w:val="22"/>
                <w:lang w:val="es-CO"/>
              </w:rPr>
              <w:br/>
              <w:t xml:space="preserve">01/08/2026 al 14/08/2026 </w:t>
            </w:r>
            <w:r w:rsidRPr="00167D63">
              <w:rPr>
                <w:rFonts w:ascii="Arial Narrow" w:hAnsi="Arial Narrow" w:cs="Calibri"/>
                <w:color w:val="000000"/>
                <w:sz w:val="22"/>
                <w:szCs w:val="22"/>
                <w:lang w:val="es-CO"/>
              </w:rPr>
              <w:br/>
              <w:t xml:space="preserve">18/08/2026 al 09/10/2026 </w:t>
            </w:r>
            <w:r w:rsidRPr="00167D63">
              <w:rPr>
                <w:rFonts w:ascii="Arial Narrow" w:hAnsi="Arial Narrow" w:cs="Calibri"/>
                <w:color w:val="000000"/>
                <w:sz w:val="22"/>
                <w:szCs w:val="22"/>
                <w:lang w:val="es-CO"/>
              </w:rPr>
              <w:br/>
              <w:t xml:space="preserve">13/10/2026 al 19/11/2026 </w:t>
            </w:r>
            <w:r w:rsidRPr="00167D63">
              <w:rPr>
                <w:rFonts w:ascii="Arial Narrow" w:hAnsi="Arial Narrow" w:cs="Calibri"/>
                <w:color w:val="000000"/>
                <w:sz w:val="22"/>
                <w:szCs w:val="22"/>
                <w:lang w:val="es-CO"/>
              </w:rPr>
              <w:br/>
              <w:t xml:space="preserve">23/11/2026 al 04/12/2026 </w:t>
            </w:r>
            <w:r w:rsidRPr="00167D63">
              <w:rPr>
                <w:rFonts w:ascii="Arial Narrow" w:hAnsi="Arial Narrow" w:cs="Calibri"/>
                <w:color w:val="000000"/>
                <w:sz w:val="22"/>
                <w:szCs w:val="22"/>
                <w:lang w:val="es-CO"/>
              </w:rPr>
              <w:br/>
              <w:t>09/12/2026 al 20/12/2026</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56A4D056" w14:textId="2496A367" w:rsidR="00167D63" w:rsidRPr="00167D63" w:rsidRDefault="00167D63" w:rsidP="00167D63">
            <w:pPr>
              <w:jc w:val="center"/>
              <w:rPr>
                <w:rFonts w:ascii="Arial Narrow" w:hAnsi="Arial Narrow" w:cs="Calibri"/>
                <w:color w:val="000000"/>
                <w:sz w:val="22"/>
                <w:szCs w:val="22"/>
                <w:lang w:val="es-CO"/>
              </w:rPr>
            </w:pPr>
            <w:r>
              <w:rPr>
                <w:rFonts w:ascii="Arial Narrow" w:hAnsi="Arial Narrow" w:cs="Calibri"/>
                <w:color w:val="000000"/>
                <w:sz w:val="22"/>
                <w:szCs w:val="22"/>
              </w:rPr>
              <w:t>1.130</w:t>
            </w:r>
          </w:p>
        </w:tc>
        <w:tc>
          <w:tcPr>
            <w:tcW w:w="1414" w:type="dxa"/>
            <w:tcBorders>
              <w:top w:val="nil"/>
              <w:left w:val="nil"/>
              <w:bottom w:val="single" w:sz="4" w:space="0" w:color="auto"/>
              <w:right w:val="single" w:sz="4" w:space="0" w:color="auto"/>
            </w:tcBorders>
            <w:shd w:val="clear" w:color="auto" w:fill="auto"/>
            <w:vAlign w:val="center"/>
          </w:tcPr>
          <w:p w14:paraId="0BD95208" w14:textId="4207747E" w:rsidR="00167D63" w:rsidRPr="00167D63" w:rsidRDefault="00167D63" w:rsidP="00167D63">
            <w:pPr>
              <w:jc w:val="center"/>
              <w:rPr>
                <w:rFonts w:ascii="Arial Narrow" w:hAnsi="Arial Narrow" w:cs="Calibri"/>
                <w:color w:val="000000"/>
                <w:sz w:val="22"/>
                <w:szCs w:val="22"/>
                <w:lang w:val="es-CO"/>
              </w:rPr>
            </w:pPr>
            <w:r>
              <w:rPr>
                <w:rFonts w:ascii="Arial Narrow" w:hAnsi="Arial Narrow" w:cs="Calibri"/>
                <w:color w:val="000000"/>
                <w:sz w:val="22"/>
                <w:szCs w:val="22"/>
              </w:rPr>
              <w:t>660</w:t>
            </w:r>
          </w:p>
        </w:tc>
        <w:tc>
          <w:tcPr>
            <w:tcW w:w="1335" w:type="dxa"/>
            <w:tcBorders>
              <w:top w:val="nil"/>
              <w:left w:val="nil"/>
              <w:bottom w:val="single" w:sz="4" w:space="0" w:color="auto"/>
              <w:right w:val="single" w:sz="4" w:space="0" w:color="auto"/>
            </w:tcBorders>
            <w:shd w:val="clear" w:color="auto" w:fill="auto"/>
            <w:vAlign w:val="center"/>
          </w:tcPr>
          <w:p w14:paraId="2B2CA7C4" w14:textId="330CE9F4" w:rsidR="00167D63" w:rsidRPr="00167D63" w:rsidRDefault="00167D63" w:rsidP="00167D63">
            <w:pPr>
              <w:jc w:val="center"/>
              <w:rPr>
                <w:rFonts w:ascii="Arial Narrow" w:hAnsi="Arial Narrow" w:cs="Calibri"/>
                <w:color w:val="000000"/>
                <w:sz w:val="22"/>
                <w:szCs w:val="22"/>
                <w:lang w:val="es-CO"/>
              </w:rPr>
            </w:pPr>
            <w:r>
              <w:rPr>
                <w:rFonts w:ascii="Arial Narrow" w:hAnsi="Arial Narrow" w:cs="Calibri"/>
                <w:color w:val="000000"/>
                <w:sz w:val="22"/>
                <w:szCs w:val="22"/>
              </w:rPr>
              <w:t>620</w:t>
            </w:r>
          </w:p>
        </w:tc>
      </w:tr>
      <w:tr w:rsidR="00167D63" w14:paraId="673FE406" w14:textId="77777777" w:rsidTr="00167D63">
        <w:trPr>
          <w:trHeight w:val="269"/>
          <w:jc w:val="center"/>
        </w:trPr>
        <w:tc>
          <w:tcPr>
            <w:tcW w:w="3853" w:type="dxa"/>
            <w:vMerge/>
            <w:shd w:val="clear" w:color="auto" w:fill="auto"/>
            <w:vAlign w:val="center"/>
          </w:tcPr>
          <w:p w14:paraId="339FD265" w14:textId="77777777" w:rsidR="00167D63" w:rsidRPr="00A345BF" w:rsidRDefault="00167D63" w:rsidP="00167D63">
            <w:pPr>
              <w:jc w:val="center"/>
              <w:rPr>
                <w:rFonts w:ascii="Arial Narrow" w:hAnsi="Arial Narrow" w:cs="Arial"/>
                <w:bCs/>
                <w:i/>
                <w:sz w:val="24"/>
                <w:szCs w:val="24"/>
                <w:lang w:val="es-ES" w:eastAsia="es-ES"/>
              </w:rPr>
            </w:pPr>
          </w:p>
        </w:tc>
        <w:tc>
          <w:tcPr>
            <w:tcW w:w="2503" w:type="dxa"/>
            <w:tcBorders>
              <w:top w:val="single" w:sz="8" w:space="0" w:color="auto"/>
              <w:left w:val="single" w:sz="4" w:space="0" w:color="auto"/>
              <w:bottom w:val="single" w:sz="4" w:space="0" w:color="auto"/>
              <w:right w:val="single" w:sz="4" w:space="0" w:color="auto"/>
            </w:tcBorders>
            <w:shd w:val="clear" w:color="auto" w:fill="auto"/>
            <w:vAlign w:val="center"/>
          </w:tcPr>
          <w:p w14:paraId="15573659" w14:textId="135F87F4" w:rsidR="00167D63" w:rsidRPr="00A345BF" w:rsidRDefault="00167D63" w:rsidP="00167D63">
            <w:pPr>
              <w:jc w:val="center"/>
              <w:rPr>
                <w:rFonts w:ascii="Arial Narrow" w:hAnsi="Arial Narrow" w:cs="Calibri"/>
                <w:color w:val="000000"/>
                <w:sz w:val="24"/>
                <w:szCs w:val="24"/>
              </w:rPr>
            </w:pPr>
            <w:r>
              <w:rPr>
                <w:rFonts w:ascii="Arial Narrow" w:hAnsi="Arial Narrow" w:cs="Calibri"/>
                <w:color w:val="000000"/>
                <w:sz w:val="22"/>
                <w:szCs w:val="22"/>
              </w:rPr>
              <w:t>NOCHE ADICIONAL</w:t>
            </w:r>
          </w:p>
        </w:tc>
        <w:tc>
          <w:tcPr>
            <w:tcW w:w="1386" w:type="dxa"/>
            <w:tcBorders>
              <w:top w:val="single" w:sz="8" w:space="0" w:color="auto"/>
              <w:left w:val="single" w:sz="8" w:space="0" w:color="auto"/>
              <w:bottom w:val="single" w:sz="4" w:space="0" w:color="auto"/>
              <w:right w:val="single" w:sz="4" w:space="0" w:color="auto"/>
            </w:tcBorders>
            <w:shd w:val="clear" w:color="auto" w:fill="auto"/>
            <w:vAlign w:val="center"/>
          </w:tcPr>
          <w:p w14:paraId="4DCCBD03" w14:textId="117809DD"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414" w:type="dxa"/>
            <w:tcBorders>
              <w:top w:val="nil"/>
              <w:left w:val="nil"/>
              <w:bottom w:val="single" w:sz="4" w:space="0" w:color="auto"/>
              <w:right w:val="single" w:sz="4" w:space="0" w:color="auto"/>
            </w:tcBorders>
            <w:shd w:val="clear" w:color="auto" w:fill="auto"/>
            <w:vAlign w:val="center"/>
          </w:tcPr>
          <w:p w14:paraId="427BFD46" w14:textId="451F1D0E"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335" w:type="dxa"/>
            <w:tcBorders>
              <w:top w:val="nil"/>
              <w:left w:val="nil"/>
              <w:bottom w:val="single" w:sz="4" w:space="0" w:color="auto"/>
              <w:right w:val="single" w:sz="4" w:space="0" w:color="auto"/>
            </w:tcBorders>
            <w:shd w:val="clear" w:color="auto" w:fill="auto"/>
            <w:vAlign w:val="center"/>
          </w:tcPr>
          <w:p w14:paraId="29B03076" w14:textId="55AA7DA6" w:rsidR="00167D63" w:rsidRDefault="00167D63" w:rsidP="00167D63">
            <w:pPr>
              <w:jc w:val="center"/>
              <w:rPr>
                <w:rFonts w:ascii="Arial Narrow" w:hAnsi="Arial Narrow" w:cs="Calibri"/>
                <w:color w:val="000000"/>
                <w:sz w:val="22"/>
                <w:szCs w:val="22"/>
              </w:rPr>
            </w:pPr>
            <w:r>
              <w:rPr>
                <w:rFonts w:ascii="Arial Narrow" w:hAnsi="Arial Narrow" w:cs="Calibri"/>
                <w:color w:val="000000"/>
                <w:sz w:val="22"/>
                <w:szCs w:val="22"/>
              </w:rPr>
              <w:t>140</w:t>
            </w:r>
          </w:p>
        </w:tc>
      </w:tr>
    </w:tbl>
    <w:p w14:paraId="3FA3072C" w14:textId="77777777" w:rsidR="00FC5541" w:rsidRPr="00823434" w:rsidRDefault="00FC5541" w:rsidP="00D244C6">
      <w:pPr>
        <w:spacing w:after="0" w:line="240" w:lineRule="auto"/>
        <w:jc w:val="both"/>
        <w:rPr>
          <w:rFonts w:ascii="Arial Narrow" w:eastAsia="Adobe Fangsong Std R" w:hAnsi="Arial Narrow"/>
          <w:b/>
          <w:bCs/>
          <w:color w:val="C00000"/>
          <w:sz w:val="24"/>
          <w:szCs w:val="24"/>
        </w:rPr>
      </w:pPr>
    </w:p>
    <w:p w14:paraId="6C56FB9F" w14:textId="77777777" w:rsidR="00FC5541" w:rsidRPr="00823434" w:rsidRDefault="00FC5541" w:rsidP="00FC5541">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5FFFFE64" w14:textId="77777777" w:rsidR="00FC5541" w:rsidRDefault="00FC5541" w:rsidP="00FC5541">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ACF3770"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A8EC037"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170F9FC"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6332A0F"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3E188C6"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E48C935"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95BAF59"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D62D2E7"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341E57F"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20E2376"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373360B"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5ED051C"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30E9D718"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5ED77FB" w14:textId="77777777" w:rsidR="00FC5541" w:rsidRDefault="00FC5541" w:rsidP="00FC554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2209DDE" w14:textId="77777777" w:rsidR="00FC5541" w:rsidRDefault="00FC5541" w:rsidP="00FC5541">
      <w:pPr>
        <w:spacing w:after="0" w:line="240" w:lineRule="auto"/>
        <w:rPr>
          <w:rFonts w:ascii="Arial Narrow" w:hAnsi="Arial Narrow"/>
          <w:b/>
          <w:bCs/>
          <w:color w:val="C00000"/>
          <w:sz w:val="24"/>
          <w:szCs w:val="24"/>
        </w:rPr>
      </w:pPr>
    </w:p>
    <w:p w14:paraId="485524A4" w14:textId="77777777" w:rsidR="00FC5541" w:rsidRDefault="00FC5541" w:rsidP="00FC5541">
      <w:pPr>
        <w:spacing w:after="0" w:line="240" w:lineRule="auto"/>
        <w:rPr>
          <w:rFonts w:ascii="Arial Narrow" w:hAnsi="Arial Narrow"/>
          <w:b/>
          <w:bCs/>
          <w:color w:val="C00000"/>
          <w:sz w:val="24"/>
          <w:szCs w:val="24"/>
        </w:rPr>
      </w:pPr>
    </w:p>
    <w:p w14:paraId="056B7D00" w14:textId="77777777" w:rsidR="00FC5541" w:rsidRDefault="00FC5541" w:rsidP="00FC5541">
      <w:pPr>
        <w:spacing w:after="0" w:line="240" w:lineRule="auto"/>
        <w:rPr>
          <w:rFonts w:ascii="Arial Narrow" w:hAnsi="Arial Narrow"/>
          <w:b/>
          <w:bCs/>
          <w:color w:val="C00000"/>
          <w:sz w:val="24"/>
          <w:szCs w:val="24"/>
        </w:rPr>
      </w:pPr>
    </w:p>
    <w:p w14:paraId="07A71F2D" w14:textId="77777777" w:rsidR="00FC5541" w:rsidRDefault="00FC5541" w:rsidP="00FC5541">
      <w:pPr>
        <w:spacing w:after="0" w:line="240" w:lineRule="auto"/>
        <w:rPr>
          <w:rFonts w:ascii="Arial Narrow" w:hAnsi="Arial Narrow"/>
          <w:b/>
          <w:bCs/>
          <w:color w:val="C00000"/>
          <w:sz w:val="24"/>
          <w:szCs w:val="24"/>
        </w:rPr>
      </w:pPr>
    </w:p>
    <w:p w14:paraId="3163C156" w14:textId="77777777" w:rsidR="00FC5541" w:rsidRDefault="00FC5541" w:rsidP="00FC5541">
      <w:pPr>
        <w:spacing w:after="0" w:line="240" w:lineRule="auto"/>
        <w:rPr>
          <w:rFonts w:ascii="Arial Narrow" w:hAnsi="Arial Narrow"/>
          <w:b/>
          <w:bCs/>
          <w:color w:val="C00000"/>
          <w:sz w:val="24"/>
          <w:szCs w:val="24"/>
        </w:rPr>
      </w:pPr>
    </w:p>
    <w:p w14:paraId="5AFCDEBA" w14:textId="77777777" w:rsidR="00FC5541" w:rsidRDefault="00FC5541" w:rsidP="00FC5541">
      <w:pPr>
        <w:spacing w:after="0" w:line="240" w:lineRule="auto"/>
        <w:rPr>
          <w:rFonts w:ascii="Arial Narrow" w:hAnsi="Arial Narrow"/>
          <w:b/>
          <w:bCs/>
          <w:color w:val="C00000"/>
          <w:sz w:val="24"/>
          <w:szCs w:val="24"/>
        </w:rPr>
      </w:pPr>
    </w:p>
    <w:p w14:paraId="31F96149" w14:textId="77777777" w:rsidR="00FC5541" w:rsidRPr="00663141" w:rsidRDefault="00FC5541" w:rsidP="00FC5541">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4715ED95" w14:textId="77777777" w:rsidR="00FC5541" w:rsidRPr="00663141" w:rsidRDefault="00FC5541" w:rsidP="00FC5541">
      <w:pPr>
        <w:pStyle w:val="text"/>
        <w:jc w:val="center"/>
        <w:rPr>
          <w:rFonts w:ascii="Arial Narrow" w:hAnsi="Arial Narrow"/>
          <w:b/>
          <w:sz w:val="18"/>
          <w:szCs w:val="18"/>
        </w:rPr>
      </w:pPr>
    </w:p>
    <w:p w14:paraId="2F485295" w14:textId="77777777" w:rsidR="00FC5541" w:rsidRPr="00663141" w:rsidRDefault="00FC5541" w:rsidP="00FC5541">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0494F5B9" w14:textId="77777777" w:rsidR="00FC5541" w:rsidRPr="00357E37" w:rsidRDefault="00FC5541" w:rsidP="00FC5541">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w:t>
      </w:r>
      <w:r w:rsidRPr="00357E37">
        <w:rPr>
          <w:rFonts w:ascii="Arial Narrow" w:hAnsi="Arial Narrow"/>
          <w:sz w:val="18"/>
          <w:szCs w:val="22"/>
        </w:rPr>
        <w:lastRenderedPageBreak/>
        <w:t>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1A37AA5" w14:textId="77777777" w:rsidR="00FC5541" w:rsidRPr="00357E37" w:rsidRDefault="00FC5541" w:rsidP="00FC5541">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7A4EDDF" w14:textId="77777777" w:rsidR="00FC5541" w:rsidRPr="00357E37" w:rsidRDefault="00FC5541" w:rsidP="00FC5541">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D466D5C" w14:textId="77777777" w:rsidR="00FC5541" w:rsidRPr="00357E37" w:rsidRDefault="00FC5541" w:rsidP="00FC5541">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41DE4B19" w14:textId="77777777" w:rsidR="00FC5541" w:rsidRPr="00357E37" w:rsidRDefault="00FC5541" w:rsidP="00FC5541">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7F3CE7C" w14:textId="77777777" w:rsidR="00FC5541" w:rsidRPr="00357E37" w:rsidRDefault="00FC5541" w:rsidP="00FC5541">
      <w:pPr>
        <w:pStyle w:val="text"/>
        <w:rPr>
          <w:rFonts w:ascii="Arial Narrow" w:hAnsi="Arial Narrow"/>
          <w:b/>
          <w:sz w:val="18"/>
          <w:szCs w:val="22"/>
        </w:rPr>
      </w:pPr>
      <w:r>
        <w:rPr>
          <w:rFonts w:ascii="Arial Narrow" w:hAnsi="Arial Narrow"/>
          <w:b/>
          <w:sz w:val="18"/>
          <w:szCs w:val="22"/>
        </w:rPr>
        <w:t>RNT N°164397</w:t>
      </w:r>
    </w:p>
    <w:p w14:paraId="2F451AB4" w14:textId="77777777" w:rsidR="00FC5541" w:rsidRPr="00823434" w:rsidRDefault="00FC5541" w:rsidP="00FC5541">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FC5541"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84AD5" w14:textId="77777777" w:rsidR="006E02D6" w:rsidRDefault="006E02D6" w:rsidP="00E67A97">
      <w:pPr>
        <w:spacing w:after="0" w:line="240" w:lineRule="auto"/>
      </w:pPr>
      <w:r>
        <w:separator/>
      </w:r>
    </w:p>
  </w:endnote>
  <w:endnote w:type="continuationSeparator" w:id="0">
    <w:p w14:paraId="53E79552" w14:textId="77777777" w:rsidR="006E02D6" w:rsidRDefault="006E02D6"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E32F3" w14:textId="77777777" w:rsidR="006E02D6" w:rsidRDefault="006E02D6" w:rsidP="00E67A97">
      <w:pPr>
        <w:spacing w:after="0" w:line="240" w:lineRule="auto"/>
      </w:pPr>
      <w:r>
        <w:separator/>
      </w:r>
    </w:p>
  </w:footnote>
  <w:footnote w:type="continuationSeparator" w:id="0">
    <w:p w14:paraId="0A9D89E1" w14:textId="77777777" w:rsidR="006E02D6" w:rsidRDefault="006E02D6"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60FDC" w14:textId="77777777" w:rsidR="006E02D6" w:rsidRDefault="006E02D6" w:rsidP="00677E72">
    <w:r w:rsidRPr="000431E9">
      <w:rPr>
        <w:noProof/>
        <w:lang w:eastAsia="es-CO"/>
      </w:rPr>
      <w:drawing>
        <wp:anchor distT="0" distB="0" distL="114300" distR="114300" simplePos="0" relativeHeight="251659264" behindDoc="1" locked="0" layoutInCell="1" allowOverlap="1" wp14:anchorId="3BC86E81" wp14:editId="1344300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27E7"/>
    <w:rsid w:val="00013F67"/>
    <w:rsid w:val="00021BE0"/>
    <w:rsid w:val="000254DD"/>
    <w:rsid w:val="0003168C"/>
    <w:rsid w:val="00032E34"/>
    <w:rsid w:val="00033CEB"/>
    <w:rsid w:val="00042CAE"/>
    <w:rsid w:val="000457E5"/>
    <w:rsid w:val="00051352"/>
    <w:rsid w:val="00057C5F"/>
    <w:rsid w:val="00074F41"/>
    <w:rsid w:val="00090C4D"/>
    <w:rsid w:val="00093E01"/>
    <w:rsid w:val="00094C6F"/>
    <w:rsid w:val="000A67E6"/>
    <w:rsid w:val="000B11D6"/>
    <w:rsid w:val="000B48F4"/>
    <w:rsid w:val="000B5D3C"/>
    <w:rsid w:val="000B7F08"/>
    <w:rsid w:val="000C7C23"/>
    <w:rsid w:val="000D158B"/>
    <w:rsid w:val="000D160D"/>
    <w:rsid w:val="000D4396"/>
    <w:rsid w:val="000D78E5"/>
    <w:rsid w:val="000E125F"/>
    <w:rsid w:val="000E2654"/>
    <w:rsid w:val="000E49A9"/>
    <w:rsid w:val="000E6AC5"/>
    <w:rsid w:val="000E6D75"/>
    <w:rsid w:val="000F6AB8"/>
    <w:rsid w:val="000F7381"/>
    <w:rsid w:val="00102F7A"/>
    <w:rsid w:val="00103239"/>
    <w:rsid w:val="00113D7A"/>
    <w:rsid w:val="00114AAF"/>
    <w:rsid w:val="00121436"/>
    <w:rsid w:val="00124D1E"/>
    <w:rsid w:val="001339EB"/>
    <w:rsid w:val="00137668"/>
    <w:rsid w:val="00137694"/>
    <w:rsid w:val="00140160"/>
    <w:rsid w:val="00167D63"/>
    <w:rsid w:val="00176C6A"/>
    <w:rsid w:val="00177E3C"/>
    <w:rsid w:val="00182264"/>
    <w:rsid w:val="001823AB"/>
    <w:rsid w:val="00184829"/>
    <w:rsid w:val="001A2F73"/>
    <w:rsid w:val="001A33B8"/>
    <w:rsid w:val="001A6B05"/>
    <w:rsid w:val="001C02C8"/>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D95"/>
    <w:rsid w:val="00305A97"/>
    <w:rsid w:val="003260C2"/>
    <w:rsid w:val="00344F7E"/>
    <w:rsid w:val="0035162D"/>
    <w:rsid w:val="00374F70"/>
    <w:rsid w:val="00377392"/>
    <w:rsid w:val="00384606"/>
    <w:rsid w:val="003853DA"/>
    <w:rsid w:val="00386207"/>
    <w:rsid w:val="00387C94"/>
    <w:rsid w:val="0039310A"/>
    <w:rsid w:val="00393468"/>
    <w:rsid w:val="00394F8D"/>
    <w:rsid w:val="003957DB"/>
    <w:rsid w:val="00396B84"/>
    <w:rsid w:val="003A4E81"/>
    <w:rsid w:val="003B3C23"/>
    <w:rsid w:val="003C70DC"/>
    <w:rsid w:val="003D373D"/>
    <w:rsid w:val="003E2DC9"/>
    <w:rsid w:val="003E383A"/>
    <w:rsid w:val="003E3CE2"/>
    <w:rsid w:val="003F29E6"/>
    <w:rsid w:val="003F4589"/>
    <w:rsid w:val="003F6197"/>
    <w:rsid w:val="004018EB"/>
    <w:rsid w:val="00411534"/>
    <w:rsid w:val="00411D08"/>
    <w:rsid w:val="0041208A"/>
    <w:rsid w:val="004121D1"/>
    <w:rsid w:val="00413BCE"/>
    <w:rsid w:val="00420A63"/>
    <w:rsid w:val="00424406"/>
    <w:rsid w:val="004246AB"/>
    <w:rsid w:val="00424E44"/>
    <w:rsid w:val="00430003"/>
    <w:rsid w:val="00431E7A"/>
    <w:rsid w:val="004342EB"/>
    <w:rsid w:val="004377FF"/>
    <w:rsid w:val="00441456"/>
    <w:rsid w:val="00441A80"/>
    <w:rsid w:val="0044295E"/>
    <w:rsid w:val="00447071"/>
    <w:rsid w:val="004569FB"/>
    <w:rsid w:val="004578F5"/>
    <w:rsid w:val="0046470D"/>
    <w:rsid w:val="00467B3C"/>
    <w:rsid w:val="00471853"/>
    <w:rsid w:val="00472D86"/>
    <w:rsid w:val="00476747"/>
    <w:rsid w:val="00487893"/>
    <w:rsid w:val="00490766"/>
    <w:rsid w:val="00492BD7"/>
    <w:rsid w:val="00493E4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572CD"/>
    <w:rsid w:val="005672EE"/>
    <w:rsid w:val="005766D3"/>
    <w:rsid w:val="00577553"/>
    <w:rsid w:val="00594D61"/>
    <w:rsid w:val="005A1C89"/>
    <w:rsid w:val="005A3FD3"/>
    <w:rsid w:val="005B7D7B"/>
    <w:rsid w:val="005B7DB0"/>
    <w:rsid w:val="005C064A"/>
    <w:rsid w:val="005C129C"/>
    <w:rsid w:val="005C5B15"/>
    <w:rsid w:val="005C5E03"/>
    <w:rsid w:val="005D0B4A"/>
    <w:rsid w:val="005D4358"/>
    <w:rsid w:val="005D60BD"/>
    <w:rsid w:val="005E12C6"/>
    <w:rsid w:val="005F0F9B"/>
    <w:rsid w:val="005F32F7"/>
    <w:rsid w:val="00623731"/>
    <w:rsid w:val="006263E5"/>
    <w:rsid w:val="006374CD"/>
    <w:rsid w:val="00653F99"/>
    <w:rsid w:val="0067198C"/>
    <w:rsid w:val="00671E64"/>
    <w:rsid w:val="00672AF2"/>
    <w:rsid w:val="00673E8E"/>
    <w:rsid w:val="00677E72"/>
    <w:rsid w:val="00680012"/>
    <w:rsid w:val="006836C0"/>
    <w:rsid w:val="00683DB7"/>
    <w:rsid w:val="00686E03"/>
    <w:rsid w:val="006A27E9"/>
    <w:rsid w:val="006A63B8"/>
    <w:rsid w:val="006A78A6"/>
    <w:rsid w:val="006B27A7"/>
    <w:rsid w:val="006B6DD4"/>
    <w:rsid w:val="006C333B"/>
    <w:rsid w:val="006C44A1"/>
    <w:rsid w:val="006C4ACA"/>
    <w:rsid w:val="006C5B50"/>
    <w:rsid w:val="006C5DF7"/>
    <w:rsid w:val="006C6587"/>
    <w:rsid w:val="006D1218"/>
    <w:rsid w:val="006D7655"/>
    <w:rsid w:val="006E02D6"/>
    <w:rsid w:val="006E2A9D"/>
    <w:rsid w:val="006E2F94"/>
    <w:rsid w:val="006F193D"/>
    <w:rsid w:val="006F61BF"/>
    <w:rsid w:val="007019B0"/>
    <w:rsid w:val="00705265"/>
    <w:rsid w:val="00705F93"/>
    <w:rsid w:val="0071257C"/>
    <w:rsid w:val="0071477C"/>
    <w:rsid w:val="007207E7"/>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A45E1"/>
    <w:rsid w:val="007B7B94"/>
    <w:rsid w:val="007C3CF2"/>
    <w:rsid w:val="007E3EB2"/>
    <w:rsid w:val="007E5DE9"/>
    <w:rsid w:val="007E684B"/>
    <w:rsid w:val="007F2E9C"/>
    <w:rsid w:val="008075F7"/>
    <w:rsid w:val="00820FEA"/>
    <w:rsid w:val="00823434"/>
    <w:rsid w:val="008356D8"/>
    <w:rsid w:val="00846CF2"/>
    <w:rsid w:val="00851DCC"/>
    <w:rsid w:val="00854D77"/>
    <w:rsid w:val="00862859"/>
    <w:rsid w:val="00874FEB"/>
    <w:rsid w:val="00880B18"/>
    <w:rsid w:val="008829D8"/>
    <w:rsid w:val="008960B0"/>
    <w:rsid w:val="008A71FC"/>
    <w:rsid w:val="008B0BC1"/>
    <w:rsid w:val="008B30A4"/>
    <w:rsid w:val="008C085E"/>
    <w:rsid w:val="008C4ED1"/>
    <w:rsid w:val="008D0DCB"/>
    <w:rsid w:val="008D6D44"/>
    <w:rsid w:val="008E1255"/>
    <w:rsid w:val="008F04F1"/>
    <w:rsid w:val="008F33F4"/>
    <w:rsid w:val="008F5D27"/>
    <w:rsid w:val="008F76F7"/>
    <w:rsid w:val="00902115"/>
    <w:rsid w:val="00914458"/>
    <w:rsid w:val="00915220"/>
    <w:rsid w:val="00915943"/>
    <w:rsid w:val="009214E4"/>
    <w:rsid w:val="00930D0E"/>
    <w:rsid w:val="009371AC"/>
    <w:rsid w:val="00961C92"/>
    <w:rsid w:val="00965C26"/>
    <w:rsid w:val="009776C6"/>
    <w:rsid w:val="009974B9"/>
    <w:rsid w:val="00997FF7"/>
    <w:rsid w:val="009A65E1"/>
    <w:rsid w:val="009B1C9C"/>
    <w:rsid w:val="009D04BE"/>
    <w:rsid w:val="009D7A13"/>
    <w:rsid w:val="009E3B74"/>
    <w:rsid w:val="009F1BBB"/>
    <w:rsid w:val="009F6B96"/>
    <w:rsid w:val="009F6F87"/>
    <w:rsid w:val="00A00AF3"/>
    <w:rsid w:val="00A0359B"/>
    <w:rsid w:val="00A04ABC"/>
    <w:rsid w:val="00A06B12"/>
    <w:rsid w:val="00A158D9"/>
    <w:rsid w:val="00A21A75"/>
    <w:rsid w:val="00A23D6B"/>
    <w:rsid w:val="00A345BF"/>
    <w:rsid w:val="00A35D95"/>
    <w:rsid w:val="00A4581F"/>
    <w:rsid w:val="00A45E72"/>
    <w:rsid w:val="00A53015"/>
    <w:rsid w:val="00A5745C"/>
    <w:rsid w:val="00A607DE"/>
    <w:rsid w:val="00A81BAE"/>
    <w:rsid w:val="00A86D83"/>
    <w:rsid w:val="00A92896"/>
    <w:rsid w:val="00A96729"/>
    <w:rsid w:val="00AA75D8"/>
    <w:rsid w:val="00AB157C"/>
    <w:rsid w:val="00AB3B3C"/>
    <w:rsid w:val="00AC070B"/>
    <w:rsid w:val="00AC36F2"/>
    <w:rsid w:val="00AD4D5D"/>
    <w:rsid w:val="00AD54AF"/>
    <w:rsid w:val="00AE02DC"/>
    <w:rsid w:val="00AE4339"/>
    <w:rsid w:val="00AF0CC3"/>
    <w:rsid w:val="00AF2C47"/>
    <w:rsid w:val="00AF50E4"/>
    <w:rsid w:val="00B14F58"/>
    <w:rsid w:val="00B15732"/>
    <w:rsid w:val="00B21A96"/>
    <w:rsid w:val="00B21BDB"/>
    <w:rsid w:val="00B22521"/>
    <w:rsid w:val="00B2416B"/>
    <w:rsid w:val="00B275C5"/>
    <w:rsid w:val="00B31D0B"/>
    <w:rsid w:val="00B31F1F"/>
    <w:rsid w:val="00B33D60"/>
    <w:rsid w:val="00B40C9E"/>
    <w:rsid w:val="00B50324"/>
    <w:rsid w:val="00B52270"/>
    <w:rsid w:val="00B53723"/>
    <w:rsid w:val="00B63AEB"/>
    <w:rsid w:val="00B81AD3"/>
    <w:rsid w:val="00B82DCE"/>
    <w:rsid w:val="00B947EB"/>
    <w:rsid w:val="00B94EE9"/>
    <w:rsid w:val="00BA20D8"/>
    <w:rsid w:val="00BA450B"/>
    <w:rsid w:val="00BE1A11"/>
    <w:rsid w:val="00BE2092"/>
    <w:rsid w:val="00BE4BDD"/>
    <w:rsid w:val="00BE5EF1"/>
    <w:rsid w:val="00BF22EB"/>
    <w:rsid w:val="00BF5DB0"/>
    <w:rsid w:val="00BF76D2"/>
    <w:rsid w:val="00C012A3"/>
    <w:rsid w:val="00C05CE1"/>
    <w:rsid w:val="00C11874"/>
    <w:rsid w:val="00C127AF"/>
    <w:rsid w:val="00C241B9"/>
    <w:rsid w:val="00C27A55"/>
    <w:rsid w:val="00C3120E"/>
    <w:rsid w:val="00C52C7D"/>
    <w:rsid w:val="00C60A3D"/>
    <w:rsid w:val="00C733DA"/>
    <w:rsid w:val="00C812C5"/>
    <w:rsid w:val="00C85D88"/>
    <w:rsid w:val="00C86230"/>
    <w:rsid w:val="00C903F6"/>
    <w:rsid w:val="00CB0D2B"/>
    <w:rsid w:val="00CB203C"/>
    <w:rsid w:val="00CB2DD6"/>
    <w:rsid w:val="00CC7472"/>
    <w:rsid w:val="00CD5737"/>
    <w:rsid w:val="00CE69A0"/>
    <w:rsid w:val="00CF0C08"/>
    <w:rsid w:val="00CF5AE9"/>
    <w:rsid w:val="00D03B3E"/>
    <w:rsid w:val="00D14608"/>
    <w:rsid w:val="00D158DA"/>
    <w:rsid w:val="00D212B6"/>
    <w:rsid w:val="00D244C6"/>
    <w:rsid w:val="00D25640"/>
    <w:rsid w:val="00D30BAD"/>
    <w:rsid w:val="00D41060"/>
    <w:rsid w:val="00D548BE"/>
    <w:rsid w:val="00D70311"/>
    <w:rsid w:val="00D70401"/>
    <w:rsid w:val="00D70E98"/>
    <w:rsid w:val="00D727C5"/>
    <w:rsid w:val="00D91F06"/>
    <w:rsid w:val="00D9531C"/>
    <w:rsid w:val="00DA1BC2"/>
    <w:rsid w:val="00DA6CB7"/>
    <w:rsid w:val="00DC5473"/>
    <w:rsid w:val="00DC54B7"/>
    <w:rsid w:val="00DD2857"/>
    <w:rsid w:val="00DE0BF6"/>
    <w:rsid w:val="00DE7656"/>
    <w:rsid w:val="00DF0C31"/>
    <w:rsid w:val="00DF7B2E"/>
    <w:rsid w:val="00E05FA2"/>
    <w:rsid w:val="00E06018"/>
    <w:rsid w:val="00E06A29"/>
    <w:rsid w:val="00E13C55"/>
    <w:rsid w:val="00E149FC"/>
    <w:rsid w:val="00E1588A"/>
    <w:rsid w:val="00E1733F"/>
    <w:rsid w:val="00E24923"/>
    <w:rsid w:val="00E270D4"/>
    <w:rsid w:val="00E31316"/>
    <w:rsid w:val="00E31791"/>
    <w:rsid w:val="00E3491E"/>
    <w:rsid w:val="00E35EAD"/>
    <w:rsid w:val="00E42EEE"/>
    <w:rsid w:val="00E46AE6"/>
    <w:rsid w:val="00E50794"/>
    <w:rsid w:val="00E574B8"/>
    <w:rsid w:val="00E62FC7"/>
    <w:rsid w:val="00E67A97"/>
    <w:rsid w:val="00E7228D"/>
    <w:rsid w:val="00E76104"/>
    <w:rsid w:val="00E81C2D"/>
    <w:rsid w:val="00E93BEF"/>
    <w:rsid w:val="00E959F9"/>
    <w:rsid w:val="00EA59A0"/>
    <w:rsid w:val="00EA6A35"/>
    <w:rsid w:val="00EB460D"/>
    <w:rsid w:val="00EB7EF2"/>
    <w:rsid w:val="00EC2687"/>
    <w:rsid w:val="00ED1F9F"/>
    <w:rsid w:val="00ED2EF7"/>
    <w:rsid w:val="00EF082B"/>
    <w:rsid w:val="00EF776A"/>
    <w:rsid w:val="00F01B4B"/>
    <w:rsid w:val="00F1010B"/>
    <w:rsid w:val="00F13ACB"/>
    <w:rsid w:val="00F14796"/>
    <w:rsid w:val="00F14C9C"/>
    <w:rsid w:val="00F17D0D"/>
    <w:rsid w:val="00F21827"/>
    <w:rsid w:val="00F274EB"/>
    <w:rsid w:val="00F41418"/>
    <w:rsid w:val="00F41597"/>
    <w:rsid w:val="00F520D1"/>
    <w:rsid w:val="00F5656D"/>
    <w:rsid w:val="00F65265"/>
    <w:rsid w:val="00F654EE"/>
    <w:rsid w:val="00F735CA"/>
    <w:rsid w:val="00F82E57"/>
    <w:rsid w:val="00F9018F"/>
    <w:rsid w:val="00F97672"/>
    <w:rsid w:val="00FB1172"/>
    <w:rsid w:val="00FB1CD7"/>
    <w:rsid w:val="00FB2ACB"/>
    <w:rsid w:val="00FB338A"/>
    <w:rsid w:val="00FC0388"/>
    <w:rsid w:val="00FC5541"/>
    <w:rsid w:val="00FC6725"/>
    <w:rsid w:val="00FC7C9A"/>
    <w:rsid w:val="00FD7A7D"/>
    <w:rsid w:val="00FD7E1D"/>
    <w:rsid w:val="00FE1DF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3742B7B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9951535">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517524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918970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68054158">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998725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905212102">
      <w:bodyDiv w:val="1"/>
      <w:marLeft w:val="0"/>
      <w:marRight w:val="0"/>
      <w:marTop w:val="0"/>
      <w:marBottom w:val="0"/>
      <w:divBdr>
        <w:top w:val="none" w:sz="0" w:space="0" w:color="auto"/>
        <w:left w:val="none" w:sz="0" w:space="0" w:color="auto"/>
        <w:bottom w:val="none" w:sz="0" w:space="0" w:color="auto"/>
        <w:right w:val="none" w:sz="0" w:space="0" w:color="auto"/>
      </w:divBdr>
    </w:div>
    <w:div w:id="203653453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FEDC3-0A99-48EF-8E12-0FE204201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1081</TotalTime>
  <Pages>5</Pages>
  <Words>2059</Words>
  <Characters>11327</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87</cp:revision>
  <dcterms:created xsi:type="dcterms:W3CDTF">2022-03-10T14:32:00Z</dcterms:created>
  <dcterms:modified xsi:type="dcterms:W3CDTF">2026-04-09T17:30:00Z</dcterms:modified>
</cp:coreProperties>
</file>